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03C1" w14:textId="77777777" w:rsidR="00C74B5E" w:rsidRDefault="00C74B5E" w:rsidP="00C74B5E">
      <w:pPr>
        <w:autoSpaceDE w:val="0"/>
        <w:autoSpaceDN w:val="0"/>
        <w:adjustRightInd w:val="0"/>
        <w:ind w:right="-720"/>
        <w:rPr>
          <w:rFonts w:ascii="Times New Roman" w:hAnsi="Times New Roman" w:cs="Times New Roman"/>
          <w:sz w:val="20"/>
          <w:szCs w:val="20"/>
        </w:rPr>
      </w:pPr>
    </w:p>
    <w:p w14:paraId="63F5B77C" w14:textId="77777777" w:rsidR="00C74B5E" w:rsidRDefault="00C74B5E" w:rsidP="00C74B5E">
      <w:pPr>
        <w:autoSpaceDE w:val="0"/>
        <w:autoSpaceDN w:val="0"/>
        <w:adjustRightInd w:val="0"/>
        <w:ind w:right="-720"/>
        <w:jc w:val="center"/>
        <w:rPr>
          <w:rFonts w:ascii="Times New Roman" w:hAnsi="Times New Roman" w:cs="Times New Roman"/>
          <w:b/>
          <w:bCs/>
          <w:sz w:val="20"/>
          <w:szCs w:val="20"/>
        </w:rPr>
      </w:pPr>
      <w:r>
        <w:rPr>
          <w:rFonts w:ascii="Arial" w:hAnsi="Arial" w:cs="Arial"/>
          <w:b/>
          <w:bCs/>
          <w:sz w:val="20"/>
          <w:szCs w:val="20"/>
        </w:rPr>
        <w:t>Faculty Annual Performance Evaluation</w:t>
      </w:r>
    </w:p>
    <w:p w14:paraId="648D0EF9" w14:textId="77777777" w:rsidR="00C74B5E" w:rsidRDefault="00C74B5E" w:rsidP="00C74B5E">
      <w:pPr>
        <w:autoSpaceDE w:val="0"/>
        <w:autoSpaceDN w:val="0"/>
        <w:adjustRightInd w:val="0"/>
        <w:ind w:right="-720"/>
        <w:jc w:val="center"/>
        <w:rPr>
          <w:rFonts w:ascii="Times New Roman" w:hAnsi="Times New Roman" w:cs="Times New Roman"/>
          <w:b/>
          <w:bCs/>
          <w:sz w:val="20"/>
          <w:szCs w:val="20"/>
        </w:rPr>
      </w:pPr>
    </w:p>
    <w:p w14:paraId="12845B20" w14:textId="77777777" w:rsidR="00C74B5E" w:rsidRDefault="00C74B5E" w:rsidP="00BF0329">
      <w:pPr>
        <w:autoSpaceDE w:val="0"/>
        <w:autoSpaceDN w:val="0"/>
        <w:adjustRightInd w:val="0"/>
        <w:ind w:right="-720"/>
        <w:jc w:val="center"/>
        <w:rPr>
          <w:rFonts w:ascii="Arial" w:hAnsi="Arial" w:cs="Arial"/>
          <w:sz w:val="20"/>
          <w:szCs w:val="20"/>
        </w:rPr>
      </w:pPr>
      <w:r>
        <w:rPr>
          <w:rFonts w:ascii="Arial" w:hAnsi="Arial" w:cs="Arial"/>
          <w:sz w:val="20"/>
          <w:szCs w:val="20"/>
        </w:rPr>
        <w:t xml:space="preserve">(Provisions and content outlined in section 4.3.2 of the </w:t>
      </w:r>
      <w:r>
        <w:rPr>
          <w:rFonts w:ascii="Arial" w:hAnsi="Arial" w:cs="Arial"/>
          <w:i/>
          <w:iCs/>
          <w:sz w:val="20"/>
          <w:szCs w:val="20"/>
        </w:rPr>
        <w:t>Faculty Handbook</w:t>
      </w:r>
      <w:r>
        <w:rPr>
          <w:rFonts w:ascii="Arial" w:hAnsi="Arial" w:cs="Arial"/>
          <w:sz w:val="20"/>
          <w:szCs w:val="20"/>
        </w:rPr>
        <w:t>)</w:t>
      </w:r>
    </w:p>
    <w:p w14:paraId="7AA886FB" w14:textId="77777777" w:rsidR="00C74B5E" w:rsidRDefault="00C74B5E" w:rsidP="00C74B5E">
      <w:pPr>
        <w:autoSpaceDE w:val="0"/>
        <w:autoSpaceDN w:val="0"/>
        <w:adjustRightInd w:val="0"/>
        <w:ind w:right="-720"/>
        <w:rPr>
          <w:rFonts w:ascii="Arial" w:hAnsi="Arial" w:cs="Arial"/>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268"/>
        <w:gridCol w:w="7082"/>
      </w:tblGrid>
      <w:tr w:rsidR="00C74B5E" w14:paraId="089B6EB8" w14:textId="77777777" w:rsidTr="00612C58">
        <w:tc>
          <w:tcPr>
            <w:tcW w:w="2268" w:type="dxa"/>
            <w:tcBorders>
              <w:top w:val="single" w:sz="4" w:space="0" w:color="BFBFBF"/>
              <w:bottom w:val="single" w:sz="4" w:space="0" w:color="BFBFBF"/>
              <w:right w:val="single" w:sz="4" w:space="0" w:color="BFBFBF"/>
            </w:tcBorders>
            <w:tcMar>
              <w:top w:w="100" w:type="nil"/>
              <w:right w:w="100" w:type="nil"/>
            </w:tcMar>
          </w:tcPr>
          <w:p w14:paraId="2E4F3968" w14:textId="6EEE038F" w:rsidR="00C74B5E" w:rsidRPr="00BF0329" w:rsidRDefault="00C74B5E">
            <w:pPr>
              <w:autoSpaceDE w:val="0"/>
              <w:autoSpaceDN w:val="0"/>
              <w:adjustRightInd w:val="0"/>
              <w:ind w:right="-720"/>
              <w:rPr>
                <w:rFonts w:ascii="Arial" w:hAnsi="Arial" w:cs="Arial"/>
                <w:b/>
                <w:bCs/>
                <w:sz w:val="20"/>
                <w:szCs w:val="20"/>
              </w:rPr>
            </w:pPr>
            <w:r w:rsidRPr="00BF0329">
              <w:rPr>
                <w:rFonts w:ascii="Arial" w:hAnsi="Arial" w:cs="Arial"/>
                <w:b/>
                <w:bCs/>
                <w:sz w:val="20"/>
                <w:szCs w:val="20"/>
              </w:rPr>
              <w:t>Faculty Name</w:t>
            </w:r>
            <w:r w:rsidR="00612C58" w:rsidRPr="00BF0329">
              <w:rPr>
                <w:rFonts w:ascii="Arial" w:hAnsi="Arial" w:cs="Arial"/>
                <w:b/>
                <w:bCs/>
                <w:sz w:val="20"/>
                <w:szCs w:val="20"/>
              </w:rPr>
              <w:t>:</w:t>
            </w:r>
          </w:p>
        </w:tc>
        <w:tc>
          <w:tcPr>
            <w:tcW w:w="7082" w:type="dxa"/>
            <w:tcBorders>
              <w:top w:val="single" w:sz="4" w:space="0" w:color="BFBFBF"/>
              <w:left w:val="single" w:sz="4" w:space="0" w:color="BFBFBF"/>
              <w:bottom w:val="single" w:sz="4" w:space="0" w:color="BFBFBF"/>
            </w:tcBorders>
            <w:tcMar>
              <w:top w:w="100" w:type="nil"/>
              <w:right w:w="100" w:type="nil"/>
            </w:tcMar>
          </w:tcPr>
          <w:p w14:paraId="305A05C0" w14:textId="1E42317D" w:rsidR="00C74B5E" w:rsidRDefault="00C74B5E">
            <w:pPr>
              <w:autoSpaceDE w:val="0"/>
              <w:autoSpaceDN w:val="0"/>
              <w:adjustRightInd w:val="0"/>
              <w:ind w:right="-720"/>
              <w:rPr>
                <w:rFonts w:ascii="Arial" w:hAnsi="Arial" w:cs="Arial"/>
                <w:sz w:val="20"/>
                <w:szCs w:val="20"/>
              </w:rPr>
            </w:pPr>
          </w:p>
        </w:tc>
      </w:tr>
      <w:tr w:rsidR="00C74B5E" w14:paraId="7F2D917A" w14:textId="77777777" w:rsidTr="00612C58">
        <w:tblPrEx>
          <w:tblBorders>
            <w:top w:val="none" w:sz="0" w:space="0" w:color="auto"/>
          </w:tblBorders>
        </w:tblPrEx>
        <w:tc>
          <w:tcPr>
            <w:tcW w:w="2268" w:type="dxa"/>
            <w:tcBorders>
              <w:top w:val="single" w:sz="4" w:space="0" w:color="BFBFBF"/>
              <w:bottom w:val="single" w:sz="4" w:space="0" w:color="BFBFBF"/>
              <w:right w:val="single" w:sz="4" w:space="0" w:color="BFBFBF"/>
            </w:tcBorders>
            <w:tcMar>
              <w:top w:w="100" w:type="nil"/>
              <w:right w:w="100" w:type="nil"/>
            </w:tcMar>
          </w:tcPr>
          <w:p w14:paraId="4DF345C3" w14:textId="3C0B7890" w:rsidR="00C74B5E" w:rsidRPr="00BF0329" w:rsidRDefault="00C74B5E">
            <w:pPr>
              <w:autoSpaceDE w:val="0"/>
              <w:autoSpaceDN w:val="0"/>
              <w:adjustRightInd w:val="0"/>
              <w:ind w:right="-720"/>
              <w:rPr>
                <w:rFonts w:ascii="Arial" w:hAnsi="Arial" w:cs="Arial"/>
                <w:b/>
                <w:bCs/>
                <w:sz w:val="20"/>
                <w:szCs w:val="20"/>
              </w:rPr>
            </w:pPr>
            <w:r w:rsidRPr="00BF0329">
              <w:rPr>
                <w:rFonts w:ascii="Arial" w:hAnsi="Arial" w:cs="Arial"/>
                <w:b/>
                <w:bCs/>
                <w:sz w:val="20"/>
                <w:szCs w:val="20"/>
              </w:rPr>
              <w:t>Current Rank</w:t>
            </w:r>
            <w:r w:rsidR="00612C58" w:rsidRPr="00BF0329">
              <w:rPr>
                <w:rFonts w:ascii="Arial" w:hAnsi="Arial" w:cs="Arial"/>
                <w:b/>
                <w:bCs/>
                <w:sz w:val="20"/>
                <w:szCs w:val="20"/>
              </w:rPr>
              <w:t>:</w:t>
            </w:r>
          </w:p>
        </w:tc>
        <w:tc>
          <w:tcPr>
            <w:tcW w:w="7082" w:type="dxa"/>
            <w:tcBorders>
              <w:top w:val="single" w:sz="4" w:space="0" w:color="BFBFBF"/>
              <w:left w:val="single" w:sz="4" w:space="0" w:color="BFBFBF"/>
              <w:bottom w:val="single" w:sz="4" w:space="0" w:color="BFBFBF"/>
            </w:tcBorders>
            <w:tcMar>
              <w:top w:w="100" w:type="nil"/>
              <w:right w:w="100" w:type="nil"/>
            </w:tcMar>
          </w:tcPr>
          <w:p w14:paraId="08C8172B" w14:textId="6B1CFEFF" w:rsidR="00C74B5E" w:rsidRDefault="00C74B5E">
            <w:pPr>
              <w:autoSpaceDE w:val="0"/>
              <w:autoSpaceDN w:val="0"/>
              <w:adjustRightInd w:val="0"/>
              <w:ind w:right="-720"/>
              <w:rPr>
                <w:rFonts w:ascii="Arial" w:hAnsi="Arial" w:cs="Arial"/>
                <w:sz w:val="20"/>
                <w:szCs w:val="20"/>
              </w:rPr>
            </w:pPr>
          </w:p>
        </w:tc>
      </w:tr>
      <w:tr w:rsidR="00C74B5E" w14:paraId="1BEDB2E0" w14:textId="77777777" w:rsidTr="00612C58">
        <w:tblPrEx>
          <w:tblBorders>
            <w:top w:val="none" w:sz="0" w:space="0" w:color="auto"/>
          </w:tblBorders>
        </w:tblPrEx>
        <w:tc>
          <w:tcPr>
            <w:tcW w:w="2268" w:type="dxa"/>
            <w:tcBorders>
              <w:top w:val="single" w:sz="4" w:space="0" w:color="BFBFBF"/>
              <w:bottom w:val="single" w:sz="4" w:space="0" w:color="BFBFBF"/>
              <w:right w:val="single" w:sz="4" w:space="0" w:color="BFBFBF"/>
            </w:tcBorders>
            <w:tcMar>
              <w:top w:w="100" w:type="nil"/>
              <w:right w:w="100" w:type="nil"/>
            </w:tcMar>
          </w:tcPr>
          <w:p w14:paraId="1232F2C1" w14:textId="526DAEC0" w:rsidR="00C74B5E" w:rsidRPr="00BF0329" w:rsidRDefault="00C74B5E">
            <w:pPr>
              <w:autoSpaceDE w:val="0"/>
              <w:autoSpaceDN w:val="0"/>
              <w:adjustRightInd w:val="0"/>
              <w:ind w:right="-720"/>
              <w:rPr>
                <w:rFonts w:ascii="Arial" w:hAnsi="Arial" w:cs="Arial"/>
                <w:b/>
                <w:bCs/>
                <w:sz w:val="20"/>
                <w:szCs w:val="20"/>
              </w:rPr>
            </w:pPr>
            <w:r w:rsidRPr="00BF0329">
              <w:rPr>
                <w:rFonts w:ascii="Arial" w:hAnsi="Arial" w:cs="Arial"/>
                <w:b/>
                <w:bCs/>
                <w:sz w:val="20"/>
                <w:szCs w:val="20"/>
              </w:rPr>
              <w:t>Department</w:t>
            </w:r>
            <w:r w:rsidR="00612C58" w:rsidRPr="00BF0329">
              <w:rPr>
                <w:rFonts w:ascii="Arial" w:hAnsi="Arial" w:cs="Arial"/>
                <w:b/>
                <w:bCs/>
                <w:sz w:val="20"/>
                <w:szCs w:val="20"/>
              </w:rPr>
              <w:t>:</w:t>
            </w:r>
          </w:p>
        </w:tc>
        <w:tc>
          <w:tcPr>
            <w:tcW w:w="7082" w:type="dxa"/>
            <w:tcBorders>
              <w:top w:val="single" w:sz="4" w:space="0" w:color="BFBFBF"/>
              <w:left w:val="single" w:sz="4" w:space="0" w:color="BFBFBF"/>
              <w:bottom w:val="single" w:sz="4" w:space="0" w:color="BFBFBF"/>
            </w:tcBorders>
            <w:tcMar>
              <w:top w:w="100" w:type="nil"/>
              <w:right w:w="100" w:type="nil"/>
            </w:tcMar>
          </w:tcPr>
          <w:p w14:paraId="47978C49" w14:textId="4E9A8A91" w:rsidR="00C74B5E" w:rsidRDefault="00C74B5E">
            <w:pPr>
              <w:autoSpaceDE w:val="0"/>
              <w:autoSpaceDN w:val="0"/>
              <w:adjustRightInd w:val="0"/>
              <w:ind w:right="-720"/>
              <w:rPr>
                <w:rFonts w:ascii="Arial" w:hAnsi="Arial" w:cs="Arial"/>
                <w:sz w:val="20"/>
                <w:szCs w:val="20"/>
              </w:rPr>
            </w:pPr>
          </w:p>
        </w:tc>
      </w:tr>
      <w:tr w:rsidR="00C74B5E" w14:paraId="2065AD43" w14:textId="77777777" w:rsidTr="00612C58">
        <w:tblPrEx>
          <w:tblBorders>
            <w:top w:val="none" w:sz="0" w:space="0" w:color="auto"/>
            <w:bottom w:val="single" w:sz="4" w:space="0" w:color="BFBFBF"/>
          </w:tblBorders>
        </w:tblPrEx>
        <w:tc>
          <w:tcPr>
            <w:tcW w:w="2268" w:type="dxa"/>
            <w:tcBorders>
              <w:top w:val="single" w:sz="4" w:space="0" w:color="BFBFBF"/>
              <w:bottom w:val="single" w:sz="4" w:space="0" w:color="BFBFBF"/>
              <w:right w:val="single" w:sz="4" w:space="0" w:color="BFBFBF"/>
            </w:tcBorders>
            <w:tcMar>
              <w:top w:w="100" w:type="nil"/>
              <w:right w:w="100" w:type="nil"/>
            </w:tcMar>
          </w:tcPr>
          <w:p w14:paraId="08F3F380" w14:textId="59C41530" w:rsidR="00C74B5E" w:rsidRPr="00BF0329" w:rsidRDefault="00612C58">
            <w:pPr>
              <w:autoSpaceDE w:val="0"/>
              <w:autoSpaceDN w:val="0"/>
              <w:adjustRightInd w:val="0"/>
              <w:ind w:right="-720"/>
              <w:rPr>
                <w:rFonts w:ascii="Arial" w:hAnsi="Arial" w:cs="Arial"/>
                <w:b/>
                <w:bCs/>
                <w:sz w:val="20"/>
                <w:szCs w:val="20"/>
              </w:rPr>
            </w:pPr>
            <w:r w:rsidRPr="00BF0329">
              <w:rPr>
                <w:rFonts w:ascii="Arial" w:hAnsi="Arial" w:cs="Arial"/>
                <w:b/>
                <w:bCs/>
                <w:sz w:val="20"/>
                <w:szCs w:val="20"/>
              </w:rPr>
              <w:t xml:space="preserve">Calendar </w:t>
            </w:r>
            <w:r w:rsidR="00C74B5E" w:rsidRPr="00BF0329">
              <w:rPr>
                <w:rFonts w:ascii="Arial" w:hAnsi="Arial" w:cs="Arial"/>
                <w:b/>
                <w:bCs/>
                <w:sz w:val="20"/>
                <w:szCs w:val="20"/>
              </w:rPr>
              <w:t>Year</w:t>
            </w:r>
            <w:r w:rsidRPr="00BF0329">
              <w:rPr>
                <w:rFonts w:ascii="Arial" w:hAnsi="Arial" w:cs="Arial"/>
                <w:b/>
                <w:bCs/>
                <w:sz w:val="20"/>
                <w:szCs w:val="20"/>
              </w:rPr>
              <w:t>:</w:t>
            </w:r>
          </w:p>
        </w:tc>
        <w:tc>
          <w:tcPr>
            <w:tcW w:w="7082" w:type="dxa"/>
            <w:tcBorders>
              <w:top w:val="single" w:sz="4" w:space="0" w:color="BFBFBF"/>
              <w:left w:val="single" w:sz="4" w:space="0" w:color="BFBFBF"/>
              <w:bottom w:val="single" w:sz="4" w:space="0" w:color="BFBFBF"/>
            </w:tcBorders>
            <w:tcMar>
              <w:top w:w="100" w:type="nil"/>
              <w:right w:w="100" w:type="nil"/>
            </w:tcMar>
          </w:tcPr>
          <w:p w14:paraId="11D12ADA" w14:textId="7DF640B3" w:rsidR="00C74B5E" w:rsidRDefault="00C74B5E">
            <w:pPr>
              <w:autoSpaceDE w:val="0"/>
              <w:autoSpaceDN w:val="0"/>
              <w:adjustRightInd w:val="0"/>
              <w:ind w:right="-720"/>
              <w:rPr>
                <w:rFonts w:ascii="Arial" w:hAnsi="Arial" w:cs="Arial"/>
                <w:sz w:val="20"/>
                <w:szCs w:val="20"/>
              </w:rPr>
            </w:pPr>
          </w:p>
        </w:tc>
      </w:tr>
    </w:tbl>
    <w:p w14:paraId="77B4A26D" w14:textId="77777777" w:rsidR="00C74B5E" w:rsidRDefault="00C74B5E" w:rsidP="00C74B5E">
      <w:pPr>
        <w:autoSpaceDE w:val="0"/>
        <w:autoSpaceDN w:val="0"/>
        <w:adjustRightInd w:val="0"/>
        <w:ind w:right="-720"/>
        <w:rPr>
          <w:rFonts w:ascii="Times New Roman" w:hAnsi="Times New Roman" w:cs="Times New Roman"/>
          <w:sz w:val="20"/>
          <w:szCs w:val="20"/>
        </w:rPr>
      </w:pPr>
    </w:p>
    <w:p w14:paraId="0588611A" w14:textId="35405879" w:rsidR="00C74B5E" w:rsidRDefault="00C74B5E" w:rsidP="00C74B5E">
      <w:pPr>
        <w:autoSpaceDE w:val="0"/>
        <w:autoSpaceDN w:val="0"/>
        <w:adjustRightInd w:val="0"/>
        <w:ind w:right="-720"/>
        <w:rPr>
          <w:rFonts w:ascii="Arial" w:hAnsi="Arial" w:cs="Arial"/>
          <w:sz w:val="20"/>
          <w:szCs w:val="20"/>
        </w:rPr>
      </w:pPr>
      <w:r>
        <w:rPr>
          <w:rFonts w:ascii="Arial" w:hAnsi="Arial" w:cs="Arial"/>
          <w:sz w:val="20"/>
          <w:szCs w:val="20"/>
        </w:rPr>
        <w:t>The faculty annual performance evaluations will be done on a calendar year basis from January 1 to December 31. The rating system has three points: “exceeds expectations,” “meets expectations,” and “fails to meet expectations.” The normal rating is “meets expectations.” This rating describes a faculty member who performs the dimension of his or her job with skill, producing the results expected of a highly educated professional. The rating of “meets expectations” also describes a faculty member whose performance on a dimension is essentially comparable to the performance of a broad range of faculty members within the unit. “Exceeds expectations” should be reserved for faculty who had truly</w:t>
      </w:r>
      <w:r w:rsidR="00612C58">
        <w:rPr>
          <w:rFonts w:ascii="Arial" w:hAnsi="Arial" w:cs="Arial"/>
          <w:sz w:val="20"/>
          <w:szCs w:val="20"/>
        </w:rPr>
        <w:t xml:space="preserve"> </w:t>
      </w:r>
      <w:r>
        <w:rPr>
          <w:rFonts w:ascii="Arial" w:hAnsi="Arial" w:cs="Arial"/>
          <w:sz w:val="20"/>
          <w:szCs w:val="20"/>
        </w:rPr>
        <w:t>outstanding contributions in the evaluation year.</w:t>
      </w:r>
    </w:p>
    <w:p w14:paraId="5C01E4FB" w14:textId="77777777" w:rsidR="00C74B5E" w:rsidRDefault="00C74B5E" w:rsidP="00C74B5E">
      <w:pPr>
        <w:autoSpaceDE w:val="0"/>
        <w:autoSpaceDN w:val="0"/>
        <w:adjustRightInd w:val="0"/>
        <w:ind w:right="-720"/>
        <w:rPr>
          <w:rFonts w:ascii="Arial" w:hAnsi="Arial" w:cs="Arial"/>
          <w:sz w:val="20"/>
          <w:szCs w:val="20"/>
        </w:rPr>
      </w:pPr>
    </w:p>
    <w:p w14:paraId="4FBA5669" w14:textId="3733B663" w:rsidR="00612C58" w:rsidRDefault="00C74B5E" w:rsidP="00C74B5E">
      <w:pPr>
        <w:autoSpaceDE w:val="0"/>
        <w:autoSpaceDN w:val="0"/>
        <w:adjustRightInd w:val="0"/>
        <w:ind w:right="-720"/>
        <w:rPr>
          <w:rFonts w:ascii="Arial" w:hAnsi="Arial" w:cs="Arial"/>
          <w:sz w:val="20"/>
          <w:szCs w:val="20"/>
        </w:rPr>
      </w:pPr>
      <w:r>
        <w:rPr>
          <w:rFonts w:ascii="Arial" w:hAnsi="Arial" w:cs="Arial"/>
          <w:sz w:val="20"/>
          <w:szCs w:val="20"/>
        </w:rPr>
        <w:t>Please review Faculty Handbook 4.3 for the statement on Evaluation of Faculty. The faculty member’s self-evaluation should go beyond a list of accomplishments and provide reflections on strengths and areas for growth or improvement.</w:t>
      </w:r>
    </w:p>
    <w:p w14:paraId="076A4F30" w14:textId="77777777" w:rsidR="00C74B5E" w:rsidRDefault="00C74B5E" w:rsidP="00C74B5E">
      <w:pPr>
        <w:autoSpaceDE w:val="0"/>
        <w:autoSpaceDN w:val="0"/>
        <w:adjustRightInd w:val="0"/>
        <w:ind w:right="-720"/>
        <w:rPr>
          <w:rFonts w:ascii="Times New Roman" w:hAnsi="Times New Roman" w:cs="Times New Roman"/>
          <w:sz w:val="20"/>
          <w:szCs w:val="20"/>
        </w:rPr>
      </w:pPr>
    </w:p>
    <w:p w14:paraId="5EE27FE0" w14:textId="77777777" w:rsidR="00C74B5E" w:rsidRDefault="00C74B5E" w:rsidP="00C74B5E">
      <w:pPr>
        <w:autoSpaceDE w:val="0"/>
        <w:autoSpaceDN w:val="0"/>
        <w:adjustRightInd w:val="0"/>
        <w:spacing w:before="240"/>
        <w:ind w:left="360" w:right="-720" w:hanging="360"/>
        <w:rPr>
          <w:rFonts w:ascii="Arial" w:hAnsi="Arial" w:cs="Arial"/>
          <w:b/>
          <w:bCs/>
          <w:sz w:val="20"/>
          <w:szCs w:val="20"/>
        </w:rPr>
      </w:pPr>
    </w:p>
    <w:p w14:paraId="3FD5A206" w14:textId="77777777" w:rsidR="00612C58" w:rsidRDefault="00612C58">
      <w:pPr>
        <w:rPr>
          <w:rFonts w:ascii="Arial" w:hAnsi="Arial" w:cs="Arial"/>
          <w:b/>
          <w:bCs/>
          <w:sz w:val="20"/>
          <w:szCs w:val="20"/>
        </w:rPr>
      </w:pPr>
      <w:r>
        <w:rPr>
          <w:rFonts w:ascii="Arial" w:hAnsi="Arial" w:cs="Arial"/>
          <w:b/>
          <w:bCs/>
          <w:sz w:val="20"/>
          <w:szCs w:val="20"/>
        </w:rPr>
        <w:br w:type="page"/>
      </w:r>
    </w:p>
    <w:p w14:paraId="24324783" w14:textId="0EA64681" w:rsidR="00C74B5E" w:rsidRDefault="00C74B5E" w:rsidP="00612C58">
      <w:pPr>
        <w:autoSpaceDE w:val="0"/>
        <w:autoSpaceDN w:val="0"/>
        <w:adjustRightInd w:val="0"/>
        <w:spacing w:before="240"/>
        <w:ind w:left="360" w:right="-720" w:hanging="360"/>
        <w:rPr>
          <w:rFonts w:ascii="Arial" w:hAnsi="Arial" w:cs="Arial"/>
          <w:b/>
          <w:bCs/>
          <w:sz w:val="20"/>
          <w:szCs w:val="20"/>
        </w:rPr>
      </w:pPr>
      <w:r>
        <w:rPr>
          <w:rFonts w:ascii="Arial" w:hAnsi="Arial" w:cs="Arial"/>
          <w:b/>
          <w:bCs/>
          <w:sz w:val="20"/>
          <w:szCs w:val="20"/>
        </w:rPr>
        <w:t>I. Course Instruction</w:t>
      </w:r>
      <w:r w:rsidR="00BF0329">
        <w:rPr>
          <w:rFonts w:ascii="Arial" w:hAnsi="Arial" w:cs="Arial"/>
          <w:b/>
          <w:bCs/>
          <w:sz w:val="20"/>
          <w:szCs w:val="20"/>
        </w:rPr>
        <w:t>/Teaching</w:t>
      </w:r>
    </w:p>
    <w:p w14:paraId="37EE25E9" w14:textId="008ED933" w:rsidR="00C74B5E" w:rsidRDefault="00C74B5E" w:rsidP="00C74B5E">
      <w:pPr>
        <w:autoSpaceDE w:val="0"/>
        <w:autoSpaceDN w:val="0"/>
        <w:adjustRightInd w:val="0"/>
        <w:spacing w:before="120"/>
        <w:ind w:left="720" w:right="-720" w:hanging="360"/>
        <w:rPr>
          <w:rFonts w:ascii="Arial" w:hAnsi="Arial" w:cs="Arial"/>
          <w:b/>
          <w:bCs/>
          <w:sz w:val="20"/>
          <w:szCs w:val="20"/>
        </w:rPr>
      </w:pPr>
      <w:r>
        <w:rPr>
          <w:rFonts w:ascii="Arial" w:hAnsi="Arial" w:cs="Arial"/>
          <w:b/>
          <w:bCs/>
          <w:sz w:val="20"/>
          <w:szCs w:val="20"/>
        </w:rPr>
        <w:t>A. Self-Evaluation</w:t>
      </w:r>
      <w:r w:rsidR="00612C58">
        <w:rPr>
          <w:rFonts w:ascii="Arial" w:hAnsi="Arial" w:cs="Arial"/>
          <w:b/>
          <w:bCs/>
          <w:sz w:val="20"/>
          <w:szCs w:val="20"/>
        </w:rPr>
        <w:t>:</w:t>
      </w:r>
    </w:p>
    <w:p w14:paraId="463133C3" w14:textId="77777777" w:rsidR="00C74B5E" w:rsidRDefault="00C74B5E" w:rsidP="00C74B5E">
      <w:pPr>
        <w:autoSpaceDE w:val="0"/>
        <w:autoSpaceDN w:val="0"/>
        <w:adjustRightInd w:val="0"/>
        <w:spacing w:before="120"/>
        <w:ind w:left="720" w:right="-720" w:hanging="360"/>
        <w:rPr>
          <w:rFonts w:ascii="Arial" w:hAnsi="Arial" w:cs="Arial"/>
          <w:b/>
          <w:bCs/>
          <w:sz w:val="20"/>
          <w:szCs w:val="20"/>
        </w:rPr>
      </w:pPr>
    </w:p>
    <w:p w14:paraId="322493C0" w14:textId="77777777" w:rsidR="00C74B5E" w:rsidRDefault="00C74B5E" w:rsidP="00C74B5E">
      <w:pPr>
        <w:autoSpaceDE w:val="0"/>
        <w:autoSpaceDN w:val="0"/>
        <w:adjustRightInd w:val="0"/>
        <w:spacing w:before="120"/>
        <w:ind w:left="720" w:right="-720" w:hanging="360"/>
        <w:rPr>
          <w:rFonts w:ascii="Times New Roman" w:hAnsi="Times New Roman" w:cs="Times New Roman"/>
          <w:sz w:val="20"/>
          <w:szCs w:val="20"/>
        </w:rPr>
      </w:pPr>
    </w:p>
    <w:p w14:paraId="4044F25C" w14:textId="4FC7391D" w:rsidR="00C74B5E" w:rsidRPr="00612C58" w:rsidRDefault="00612C58" w:rsidP="00C74B5E">
      <w:pPr>
        <w:autoSpaceDE w:val="0"/>
        <w:autoSpaceDN w:val="0"/>
        <w:adjustRightInd w:val="0"/>
        <w:spacing w:before="120"/>
        <w:ind w:left="720" w:right="-720" w:hanging="360"/>
        <w:rPr>
          <w:rFonts w:ascii="Times New Roman" w:hAnsi="Times New Roman" w:cs="Times New Roman"/>
          <w:i/>
          <w:iCs/>
          <w:sz w:val="20"/>
          <w:szCs w:val="20"/>
        </w:rPr>
      </w:pPr>
      <w:r w:rsidRPr="00612C58">
        <w:rPr>
          <w:rFonts w:ascii="Arial" w:hAnsi="Arial" w:cs="Arial"/>
          <w:i/>
          <w:iCs/>
          <w:sz w:val="20"/>
          <w:szCs w:val="20"/>
        </w:rPr>
        <w:t>[</w:t>
      </w:r>
      <w:r w:rsidR="00C74B5E" w:rsidRPr="00612C58">
        <w:rPr>
          <w:rFonts w:ascii="Arial" w:hAnsi="Arial" w:cs="Arial"/>
          <w:i/>
          <w:iCs/>
          <w:sz w:val="20"/>
          <w:szCs w:val="20"/>
        </w:rPr>
        <w:t>In a single reflective statement of self-evaluation, indicate how you challenged students academically in your courses. Please include, as appropriate, reference to the following attributes of your teaching:</w:t>
      </w:r>
    </w:p>
    <w:p w14:paraId="30128372" w14:textId="3250A9F1" w:rsidR="00C74B5E" w:rsidRPr="00612C58" w:rsidRDefault="00C74B5E" w:rsidP="00C74B5E">
      <w:pPr>
        <w:numPr>
          <w:ilvl w:val="0"/>
          <w:numId w:val="1"/>
        </w:numPr>
        <w:autoSpaceDE w:val="0"/>
        <w:autoSpaceDN w:val="0"/>
        <w:adjustRightInd w:val="0"/>
        <w:spacing w:before="120"/>
        <w:ind w:left="1446" w:right="-720"/>
        <w:rPr>
          <w:rFonts w:ascii="Arial" w:hAnsi="Arial" w:cs="Arial"/>
          <w:i/>
          <w:iCs/>
          <w:sz w:val="20"/>
          <w:szCs w:val="20"/>
        </w:rPr>
      </w:pPr>
      <w:r w:rsidRPr="00612C58">
        <w:rPr>
          <w:rFonts w:ascii="Arial" w:hAnsi="Arial" w:cs="Arial"/>
          <w:i/>
          <w:iCs/>
          <w:sz w:val="20"/>
          <w:szCs w:val="20"/>
        </w:rPr>
        <w:t xml:space="preserve">As you know, embracing diversity of thought, belief and community is vital to creating a successful and inclusive academic environment.  How did your teaching support the institutional goals of </w:t>
      </w:r>
      <w:r w:rsidRPr="00612C58">
        <w:rPr>
          <w:rFonts w:ascii="Arial" w:hAnsi="Arial" w:cs="Arial"/>
          <w:i/>
          <w:iCs/>
          <w:sz w:val="20"/>
          <w:szCs w:val="20"/>
          <w:u w:val="single"/>
        </w:rPr>
        <w:t>diversity and inclusion</w:t>
      </w:r>
      <w:r w:rsidRPr="00612C58">
        <w:rPr>
          <w:rFonts w:ascii="Arial" w:hAnsi="Arial" w:cs="Arial"/>
          <w:i/>
          <w:iCs/>
          <w:sz w:val="20"/>
          <w:szCs w:val="20"/>
        </w:rPr>
        <w:t xml:space="preserve"> this past calendar year? These might include syllabi changes, course readings or text books, increased global content</w:t>
      </w:r>
      <w:r w:rsidRPr="00612C58">
        <w:rPr>
          <w:rFonts w:ascii="Times New Roman" w:hAnsi="Times New Roman" w:cs="Times New Roman"/>
          <w:i/>
          <w:iCs/>
          <w:sz w:val="20"/>
          <w:szCs w:val="20"/>
        </w:rPr>
        <w:t>,</w:t>
      </w:r>
      <w:r w:rsidRPr="00612C58">
        <w:rPr>
          <w:rFonts w:ascii="Arial" w:hAnsi="Arial" w:cs="Arial"/>
          <w:i/>
          <w:iCs/>
          <w:sz w:val="20"/>
          <w:szCs w:val="20"/>
        </w:rPr>
        <w:t xml:space="preserve"> attending specific campus speakers, etc.</w:t>
      </w:r>
    </w:p>
    <w:p w14:paraId="514985F4" w14:textId="21F0A7BB" w:rsidR="00C74B5E" w:rsidRPr="00612C58" w:rsidRDefault="00C74B5E" w:rsidP="00C74B5E">
      <w:pPr>
        <w:numPr>
          <w:ilvl w:val="0"/>
          <w:numId w:val="1"/>
        </w:numPr>
        <w:autoSpaceDE w:val="0"/>
        <w:autoSpaceDN w:val="0"/>
        <w:adjustRightInd w:val="0"/>
        <w:spacing w:before="120"/>
        <w:ind w:left="1446" w:right="-720"/>
        <w:rPr>
          <w:rFonts w:ascii="Times New Roman" w:hAnsi="Times New Roman" w:cs="Times New Roman"/>
          <w:i/>
          <w:iCs/>
          <w:sz w:val="20"/>
          <w:szCs w:val="20"/>
        </w:rPr>
      </w:pPr>
      <w:r w:rsidRPr="00612C58">
        <w:rPr>
          <w:rFonts w:ascii="Arial" w:hAnsi="Arial" w:cs="Arial"/>
          <w:i/>
          <w:iCs/>
          <w:sz w:val="20"/>
          <w:szCs w:val="20"/>
        </w:rPr>
        <w:t xml:space="preserve">If you made </w:t>
      </w:r>
      <w:r w:rsidRPr="00612C58">
        <w:rPr>
          <w:rFonts w:ascii="Arial" w:hAnsi="Arial" w:cs="Arial"/>
          <w:i/>
          <w:iCs/>
          <w:sz w:val="20"/>
          <w:szCs w:val="20"/>
          <w:u w:val="single"/>
        </w:rPr>
        <w:t>changes to a course(s)</w:t>
      </w:r>
      <w:r w:rsidRPr="00612C58">
        <w:rPr>
          <w:rFonts w:ascii="Times New Roman" w:hAnsi="Times New Roman" w:cs="Times New Roman"/>
          <w:i/>
          <w:iCs/>
          <w:sz w:val="20"/>
          <w:szCs w:val="20"/>
        </w:rPr>
        <w:t>,</w:t>
      </w:r>
      <w:r w:rsidRPr="00612C58">
        <w:rPr>
          <w:rFonts w:ascii="Arial" w:hAnsi="Arial" w:cs="Arial"/>
          <w:i/>
          <w:iCs/>
          <w:sz w:val="20"/>
          <w:szCs w:val="20"/>
        </w:rPr>
        <w:t xml:space="preserve"> include your rationale. This might include, but is not limited to: students’ professional development, students’ feedback from evaluations, technology updates, industry changes, personal reflection on the course and the content, etc.</w:t>
      </w:r>
    </w:p>
    <w:p w14:paraId="0CA4BDCE" w14:textId="285F6F47" w:rsidR="00C74B5E" w:rsidRPr="00612C58" w:rsidRDefault="00C74B5E" w:rsidP="00C74B5E">
      <w:pPr>
        <w:numPr>
          <w:ilvl w:val="0"/>
          <w:numId w:val="1"/>
        </w:numPr>
        <w:autoSpaceDE w:val="0"/>
        <w:autoSpaceDN w:val="0"/>
        <w:adjustRightInd w:val="0"/>
        <w:spacing w:before="120"/>
        <w:ind w:left="1446" w:right="-720"/>
        <w:rPr>
          <w:rFonts w:ascii="Arial" w:hAnsi="Arial" w:cs="Arial"/>
          <w:i/>
          <w:iCs/>
          <w:sz w:val="20"/>
          <w:szCs w:val="20"/>
        </w:rPr>
      </w:pPr>
      <w:r w:rsidRPr="00612C58">
        <w:rPr>
          <w:rFonts w:ascii="Arial" w:hAnsi="Arial" w:cs="Arial"/>
          <w:i/>
          <w:iCs/>
          <w:sz w:val="20"/>
          <w:szCs w:val="20"/>
        </w:rPr>
        <w:t xml:space="preserve">Maybe you tried some </w:t>
      </w:r>
      <w:r w:rsidRPr="00612C58">
        <w:rPr>
          <w:rFonts w:ascii="Arial" w:hAnsi="Arial" w:cs="Arial"/>
          <w:i/>
          <w:iCs/>
          <w:sz w:val="20"/>
          <w:szCs w:val="20"/>
          <w:u w:val="single"/>
        </w:rPr>
        <w:t>pedagogical innovations</w:t>
      </w:r>
      <w:r w:rsidRPr="00612C58">
        <w:rPr>
          <w:rFonts w:ascii="Arial" w:hAnsi="Arial" w:cs="Arial"/>
          <w:i/>
          <w:iCs/>
          <w:sz w:val="20"/>
          <w:szCs w:val="20"/>
        </w:rPr>
        <w:t xml:space="preserve"> in your course(s) during the current year, such as computer applications/tools, ethical analysis, new classroom or online-teaching techniques.  </w:t>
      </w:r>
    </w:p>
    <w:p w14:paraId="27124B59" w14:textId="703CAF10" w:rsidR="00C74B5E" w:rsidRPr="00612C58" w:rsidRDefault="00C74B5E" w:rsidP="00C74B5E">
      <w:pPr>
        <w:numPr>
          <w:ilvl w:val="0"/>
          <w:numId w:val="1"/>
        </w:numPr>
        <w:autoSpaceDE w:val="0"/>
        <w:autoSpaceDN w:val="0"/>
        <w:adjustRightInd w:val="0"/>
        <w:spacing w:before="120"/>
        <w:ind w:left="1446" w:right="-720"/>
        <w:rPr>
          <w:rFonts w:ascii="Arial" w:hAnsi="Arial" w:cs="Arial"/>
          <w:i/>
          <w:iCs/>
          <w:sz w:val="20"/>
          <w:szCs w:val="20"/>
        </w:rPr>
      </w:pPr>
      <w:r w:rsidRPr="00612C58">
        <w:rPr>
          <w:rFonts w:ascii="Arial" w:hAnsi="Arial" w:cs="Arial"/>
          <w:i/>
          <w:iCs/>
          <w:sz w:val="20"/>
          <w:szCs w:val="20"/>
        </w:rPr>
        <w:t xml:space="preserve">Use of </w:t>
      </w:r>
      <w:r w:rsidRPr="00612C58">
        <w:rPr>
          <w:rFonts w:ascii="Arial" w:hAnsi="Arial" w:cs="Arial"/>
          <w:i/>
          <w:iCs/>
          <w:sz w:val="20"/>
          <w:szCs w:val="20"/>
          <w:u w:val="single"/>
        </w:rPr>
        <w:t>new teaching materials</w:t>
      </w:r>
      <w:r w:rsidRPr="00612C58">
        <w:rPr>
          <w:rFonts w:ascii="Arial" w:hAnsi="Arial" w:cs="Arial"/>
          <w:i/>
          <w:iCs/>
          <w:sz w:val="20"/>
          <w:szCs w:val="20"/>
        </w:rPr>
        <w:t xml:space="preserve">. Examples might be audio-visual materials, new types of course modules, simulations, games, etc.  </w:t>
      </w:r>
    </w:p>
    <w:p w14:paraId="03E16210" w14:textId="6314E276" w:rsidR="00C74B5E" w:rsidRPr="00612C58" w:rsidRDefault="00C74B5E" w:rsidP="00C74B5E">
      <w:pPr>
        <w:numPr>
          <w:ilvl w:val="0"/>
          <w:numId w:val="1"/>
        </w:numPr>
        <w:autoSpaceDE w:val="0"/>
        <w:autoSpaceDN w:val="0"/>
        <w:adjustRightInd w:val="0"/>
        <w:spacing w:before="120"/>
        <w:ind w:left="1446" w:right="-720"/>
        <w:rPr>
          <w:rFonts w:ascii="Times New Roman" w:hAnsi="Times New Roman" w:cs="Times New Roman"/>
          <w:i/>
          <w:iCs/>
          <w:sz w:val="20"/>
          <w:szCs w:val="20"/>
        </w:rPr>
      </w:pPr>
      <w:r w:rsidRPr="00612C58">
        <w:rPr>
          <w:rFonts w:ascii="Arial" w:hAnsi="Arial" w:cs="Arial"/>
          <w:i/>
          <w:iCs/>
          <w:sz w:val="20"/>
          <w:szCs w:val="20"/>
          <w:u w:val="single"/>
        </w:rPr>
        <w:t>Interdisciplinarity</w:t>
      </w:r>
      <w:r w:rsidRPr="00612C58">
        <w:rPr>
          <w:rFonts w:ascii="Arial" w:hAnsi="Arial" w:cs="Arial"/>
          <w:i/>
          <w:iCs/>
          <w:sz w:val="20"/>
          <w:szCs w:val="20"/>
        </w:rPr>
        <w:t>. Providing opportunities for students to explore course content through inclusion of interdisciplinary materials, programs, activities, etc.</w:t>
      </w:r>
    </w:p>
    <w:p w14:paraId="787BB349" w14:textId="3340A734" w:rsidR="00C74B5E" w:rsidRPr="00612C58" w:rsidRDefault="00C74B5E" w:rsidP="00C74B5E">
      <w:pPr>
        <w:numPr>
          <w:ilvl w:val="0"/>
          <w:numId w:val="1"/>
        </w:numPr>
        <w:autoSpaceDE w:val="0"/>
        <w:autoSpaceDN w:val="0"/>
        <w:adjustRightInd w:val="0"/>
        <w:spacing w:before="120"/>
        <w:ind w:left="1446" w:right="-720"/>
        <w:rPr>
          <w:rFonts w:ascii="Arial" w:hAnsi="Arial" w:cs="Arial"/>
          <w:i/>
          <w:iCs/>
          <w:sz w:val="20"/>
          <w:szCs w:val="20"/>
        </w:rPr>
      </w:pPr>
      <w:r w:rsidRPr="00612C58">
        <w:rPr>
          <w:rFonts w:ascii="Arial" w:hAnsi="Arial" w:cs="Arial"/>
          <w:i/>
          <w:iCs/>
          <w:sz w:val="20"/>
          <w:szCs w:val="20"/>
          <w:u w:val="single"/>
        </w:rPr>
        <w:t>International or study-away opportunities</w:t>
      </w:r>
      <w:r w:rsidRPr="00612C58">
        <w:rPr>
          <w:rFonts w:ascii="Arial" w:hAnsi="Arial" w:cs="Arial"/>
          <w:i/>
          <w:iCs/>
          <w:sz w:val="20"/>
          <w:szCs w:val="20"/>
        </w:rPr>
        <w:t xml:space="preserve">.  Describe any related opportunities you incorporated into your course(s).  These might include international guest speakers, classroom connections across national borders, some type of exchange with students/faculty/experts from outside the country, or even from outside the region.  </w:t>
      </w:r>
    </w:p>
    <w:p w14:paraId="12AD4BCA" w14:textId="28E6DD09" w:rsidR="00C74B5E" w:rsidRPr="00612C58" w:rsidRDefault="00C74B5E" w:rsidP="00C74B5E">
      <w:pPr>
        <w:numPr>
          <w:ilvl w:val="0"/>
          <w:numId w:val="1"/>
        </w:numPr>
        <w:autoSpaceDE w:val="0"/>
        <w:autoSpaceDN w:val="0"/>
        <w:adjustRightInd w:val="0"/>
        <w:spacing w:before="120"/>
        <w:ind w:left="1446" w:right="-720"/>
        <w:rPr>
          <w:rFonts w:ascii="Times New Roman" w:hAnsi="Times New Roman" w:cs="Times New Roman"/>
          <w:i/>
          <w:iCs/>
          <w:sz w:val="20"/>
          <w:szCs w:val="20"/>
        </w:rPr>
      </w:pPr>
      <w:r w:rsidRPr="00612C58">
        <w:rPr>
          <w:rFonts w:ascii="Arial" w:hAnsi="Arial" w:cs="Arial"/>
          <w:i/>
          <w:iCs/>
          <w:sz w:val="20"/>
          <w:szCs w:val="20"/>
        </w:rPr>
        <w:t>Document any leadership roles you played in developing new curriculum, specific new courses, or programing.</w:t>
      </w:r>
      <w:r w:rsidR="00612C58" w:rsidRPr="00612C58">
        <w:rPr>
          <w:rFonts w:ascii="Arial" w:hAnsi="Arial" w:cs="Arial"/>
          <w:i/>
          <w:iCs/>
          <w:sz w:val="20"/>
          <w:szCs w:val="20"/>
        </w:rPr>
        <w:t>]</w:t>
      </w:r>
    </w:p>
    <w:p w14:paraId="1D41480C" w14:textId="77777777" w:rsidR="00C74B5E" w:rsidRDefault="00C74B5E" w:rsidP="00C74B5E">
      <w:pPr>
        <w:autoSpaceDE w:val="0"/>
        <w:autoSpaceDN w:val="0"/>
        <w:adjustRightInd w:val="0"/>
        <w:spacing w:before="120"/>
        <w:ind w:left="1080" w:right="-720" w:hanging="360"/>
        <w:rPr>
          <w:rFonts w:ascii="Times New Roman" w:hAnsi="Times New Roman" w:cs="Times New Roman"/>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25"/>
        <w:gridCol w:w="4225"/>
      </w:tblGrid>
      <w:tr w:rsidR="00C74B5E" w14:paraId="7ECEDEC4" w14:textId="77777777">
        <w:tc>
          <w:tcPr>
            <w:tcW w:w="4225" w:type="dxa"/>
            <w:tcBorders>
              <w:top w:val="single" w:sz="4" w:space="0" w:color="BFBFBF"/>
              <w:bottom w:val="single" w:sz="4" w:space="0" w:color="BFBFBF"/>
              <w:right w:val="single" w:sz="4" w:space="0" w:color="BFBFBF"/>
            </w:tcBorders>
            <w:tcMar>
              <w:top w:w="100" w:type="nil"/>
              <w:right w:w="100" w:type="nil"/>
            </w:tcMar>
          </w:tcPr>
          <w:p w14:paraId="6C75A8A8" w14:textId="468081FA" w:rsidR="00C74B5E" w:rsidRDefault="00C74B5E">
            <w:pPr>
              <w:autoSpaceDE w:val="0"/>
              <w:autoSpaceDN w:val="0"/>
              <w:adjustRightInd w:val="0"/>
              <w:ind w:right="-720"/>
              <w:rPr>
                <w:rFonts w:ascii="Arial" w:hAnsi="Arial" w:cs="Arial"/>
                <w:b/>
                <w:bCs/>
                <w:sz w:val="20"/>
                <w:szCs w:val="20"/>
              </w:rPr>
            </w:pPr>
            <w:r>
              <w:rPr>
                <w:rFonts w:ascii="Arial" w:hAnsi="Arial" w:cs="Arial"/>
                <w:b/>
                <w:bCs/>
                <w:sz w:val="20"/>
                <w:szCs w:val="20"/>
              </w:rPr>
              <w:t xml:space="preserve">Self-Evaluation: </w:t>
            </w:r>
            <w:r w:rsidR="00BF0329">
              <w:rPr>
                <w:rFonts w:ascii="Arial" w:hAnsi="Arial" w:cs="Arial"/>
                <w:b/>
                <w:bCs/>
                <w:sz w:val="20"/>
                <w:szCs w:val="20"/>
              </w:rPr>
              <w:t>Teaching</w:t>
            </w:r>
            <w:r w:rsidR="00612C58">
              <w:rPr>
                <w:rFonts w:ascii="Arial" w:hAnsi="Arial" w:cs="Arial"/>
                <w:b/>
                <w:bCs/>
                <w:sz w:val="20"/>
                <w:szCs w:val="20"/>
              </w:rPr>
              <w:t xml:space="preserve"> (Mark One)</w:t>
            </w:r>
          </w:p>
        </w:tc>
        <w:tc>
          <w:tcPr>
            <w:tcW w:w="4225" w:type="dxa"/>
            <w:tcBorders>
              <w:top w:val="single" w:sz="4" w:space="0" w:color="BFBFBF"/>
              <w:left w:val="single" w:sz="4" w:space="0" w:color="BFBFBF"/>
              <w:bottom w:val="single" w:sz="4" w:space="0" w:color="BFBFBF"/>
            </w:tcBorders>
            <w:tcMar>
              <w:top w:w="100" w:type="nil"/>
              <w:right w:w="100" w:type="nil"/>
            </w:tcMar>
          </w:tcPr>
          <w:p w14:paraId="78D42CFD" w14:textId="14448163" w:rsidR="00C74B5E" w:rsidRDefault="00C74B5E">
            <w:pPr>
              <w:autoSpaceDE w:val="0"/>
              <w:autoSpaceDN w:val="0"/>
              <w:adjustRightInd w:val="0"/>
              <w:rPr>
                <w:rFonts w:ascii="Arial" w:hAnsi="Arial" w:cs="Arial"/>
                <w:b/>
                <w:bCs/>
                <w:sz w:val="20"/>
                <w:szCs w:val="20"/>
              </w:rPr>
            </w:pPr>
          </w:p>
        </w:tc>
      </w:tr>
      <w:tr w:rsidR="00C74B5E" w14:paraId="24F7F80F"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614504F4" w14:textId="2BD936A6"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2FDBF94E"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Exceeds Expectations</w:t>
            </w:r>
          </w:p>
        </w:tc>
      </w:tr>
      <w:tr w:rsidR="00C74B5E" w14:paraId="03259C38"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57F41F4E" w14:textId="47125047"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4B61D498"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Meets Expectations</w:t>
            </w:r>
          </w:p>
        </w:tc>
      </w:tr>
      <w:tr w:rsidR="00C74B5E" w14:paraId="090D4BF9" w14:textId="77777777">
        <w:tblPrEx>
          <w:tblBorders>
            <w:top w:val="none" w:sz="0" w:space="0" w:color="auto"/>
            <w:bottom w:val="single" w:sz="4" w:space="0" w:color="BFBFBF"/>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54E6D161" w14:textId="249E82B2"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35FB698E"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Fails to Meet Expectations</w:t>
            </w:r>
          </w:p>
        </w:tc>
      </w:tr>
    </w:tbl>
    <w:p w14:paraId="5E284BB3" w14:textId="77777777" w:rsidR="00C74B5E" w:rsidRDefault="00C74B5E" w:rsidP="00C74B5E">
      <w:pPr>
        <w:autoSpaceDE w:val="0"/>
        <w:autoSpaceDN w:val="0"/>
        <w:adjustRightInd w:val="0"/>
        <w:ind w:right="-720"/>
        <w:rPr>
          <w:rFonts w:ascii="Times New Roman" w:hAnsi="Times New Roman" w:cs="Times New Roman"/>
          <w:sz w:val="20"/>
          <w:szCs w:val="20"/>
        </w:rPr>
      </w:pPr>
    </w:p>
    <w:p w14:paraId="7E5AF2BB" w14:textId="624A09AE" w:rsidR="00C74B5E" w:rsidRDefault="00C74B5E" w:rsidP="00612C58">
      <w:pPr>
        <w:autoSpaceDE w:val="0"/>
        <w:autoSpaceDN w:val="0"/>
        <w:adjustRightInd w:val="0"/>
        <w:spacing w:before="240"/>
        <w:ind w:left="720" w:right="-720" w:hanging="360"/>
        <w:rPr>
          <w:rFonts w:ascii="Arial" w:hAnsi="Arial" w:cs="Arial"/>
          <w:b/>
          <w:bCs/>
          <w:sz w:val="20"/>
          <w:szCs w:val="20"/>
        </w:rPr>
      </w:pPr>
      <w:r>
        <w:rPr>
          <w:rFonts w:ascii="Arial" w:hAnsi="Arial" w:cs="Arial"/>
          <w:b/>
          <w:bCs/>
          <w:sz w:val="20"/>
          <w:szCs w:val="20"/>
        </w:rPr>
        <w:t>B. Chair's Assessment</w:t>
      </w:r>
      <w:r w:rsidR="00612C58">
        <w:rPr>
          <w:rFonts w:ascii="Arial" w:hAnsi="Arial" w:cs="Arial"/>
          <w:b/>
          <w:bCs/>
          <w:sz w:val="20"/>
          <w:szCs w:val="20"/>
        </w:rPr>
        <w:t>:</w:t>
      </w:r>
    </w:p>
    <w:p w14:paraId="4D6250EB" w14:textId="77777777" w:rsidR="00612C58" w:rsidRDefault="00612C58" w:rsidP="00612C58">
      <w:pPr>
        <w:autoSpaceDE w:val="0"/>
        <w:autoSpaceDN w:val="0"/>
        <w:adjustRightInd w:val="0"/>
        <w:spacing w:before="240"/>
        <w:ind w:left="720" w:right="-720" w:hanging="360"/>
        <w:rPr>
          <w:rFonts w:ascii="Arial" w:hAnsi="Arial" w:cs="Arial"/>
          <w:b/>
          <w:bCs/>
          <w:sz w:val="20"/>
          <w:szCs w:val="20"/>
        </w:rPr>
      </w:pPr>
    </w:p>
    <w:p w14:paraId="021EE9FF" w14:textId="512DBA1F" w:rsidR="00C74B5E" w:rsidRDefault="00C74B5E" w:rsidP="00612C58">
      <w:pPr>
        <w:autoSpaceDE w:val="0"/>
        <w:autoSpaceDN w:val="0"/>
        <w:adjustRightInd w:val="0"/>
        <w:spacing w:before="120"/>
        <w:ind w:left="720" w:right="-720" w:hanging="360"/>
        <w:rPr>
          <w:rFonts w:ascii="Arial" w:hAnsi="Arial" w:cs="Arial"/>
          <w:sz w:val="20"/>
          <w:szCs w:val="20"/>
        </w:rPr>
      </w:pPr>
    </w:p>
    <w:p w14:paraId="77038B10" w14:textId="77777777" w:rsidR="00C74B5E" w:rsidRDefault="00C74B5E" w:rsidP="00C74B5E">
      <w:pPr>
        <w:autoSpaceDE w:val="0"/>
        <w:autoSpaceDN w:val="0"/>
        <w:adjustRightInd w:val="0"/>
        <w:spacing w:before="120"/>
        <w:ind w:left="360" w:right="-720" w:hanging="360"/>
        <w:rPr>
          <w:rFonts w:ascii="Arial" w:hAnsi="Arial" w:cs="Arial"/>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25"/>
        <w:gridCol w:w="4225"/>
      </w:tblGrid>
      <w:tr w:rsidR="00C74B5E" w14:paraId="13511C63" w14:textId="77777777">
        <w:tc>
          <w:tcPr>
            <w:tcW w:w="4225" w:type="dxa"/>
            <w:tcBorders>
              <w:top w:val="single" w:sz="4" w:space="0" w:color="BFBFBF"/>
              <w:bottom w:val="single" w:sz="4" w:space="0" w:color="BFBFBF"/>
              <w:right w:val="single" w:sz="4" w:space="0" w:color="BFBFBF"/>
            </w:tcBorders>
            <w:tcMar>
              <w:top w:w="100" w:type="nil"/>
              <w:right w:w="100" w:type="nil"/>
            </w:tcMar>
          </w:tcPr>
          <w:p w14:paraId="5DFAE431" w14:textId="0CEAEA55" w:rsidR="00C74B5E" w:rsidRDefault="00612C58">
            <w:pPr>
              <w:autoSpaceDE w:val="0"/>
              <w:autoSpaceDN w:val="0"/>
              <w:adjustRightInd w:val="0"/>
              <w:ind w:right="-720"/>
              <w:rPr>
                <w:rFonts w:ascii="Arial" w:hAnsi="Arial" w:cs="Arial"/>
                <w:b/>
                <w:bCs/>
                <w:sz w:val="20"/>
                <w:szCs w:val="20"/>
              </w:rPr>
            </w:pPr>
            <w:r>
              <w:rPr>
                <w:rFonts w:ascii="Arial" w:hAnsi="Arial" w:cs="Arial"/>
                <w:b/>
                <w:bCs/>
                <w:sz w:val="20"/>
                <w:szCs w:val="20"/>
              </w:rPr>
              <w:t>Chair’s Assessment</w:t>
            </w:r>
            <w:r w:rsidR="00C74B5E">
              <w:rPr>
                <w:rFonts w:ascii="Arial" w:hAnsi="Arial" w:cs="Arial"/>
                <w:b/>
                <w:bCs/>
                <w:sz w:val="20"/>
                <w:szCs w:val="20"/>
              </w:rPr>
              <w:t xml:space="preserve">: </w:t>
            </w:r>
            <w:r w:rsidR="00BF0329">
              <w:rPr>
                <w:rFonts w:ascii="Arial" w:hAnsi="Arial" w:cs="Arial"/>
                <w:b/>
                <w:bCs/>
                <w:sz w:val="20"/>
                <w:szCs w:val="20"/>
              </w:rPr>
              <w:t>Teaching</w:t>
            </w:r>
          </w:p>
        </w:tc>
        <w:tc>
          <w:tcPr>
            <w:tcW w:w="4225" w:type="dxa"/>
            <w:tcBorders>
              <w:top w:val="single" w:sz="4" w:space="0" w:color="BFBFBF"/>
              <w:left w:val="single" w:sz="4" w:space="0" w:color="BFBFBF"/>
              <w:bottom w:val="single" w:sz="4" w:space="0" w:color="BFBFBF"/>
            </w:tcBorders>
            <w:tcMar>
              <w:top w:w="100" w:type="nil"/>
              <w:right w:w="100" w:type="nil"/>
            </w:tcMar>
          </w:tcPr>
          <w:p w14:paraId="7D11149F" w14:textId="77777777" w:rsidR="00C74B5E" w:rsidRDefault="00C74B5E">
            <w:pPr>
              <w:autoSpaceDE w:val="0"/>
              <w:autoSpaceDN w:val="0"/>
              <w:adjustRightInd w:val="0"/>
              <w:rPr>
                <w:rFonts w:ascii="Arial" w:hAnsi="Arial" w:cs="Arial"/>
                <w:b/>
                <w:bCs/>
                <w:sz w:val="20"/>
                <w:szCs w:val="20"/>
              </w:rPr>
            </w:pPr>
          </w:p>
        </w:tc>
      </w:tr>
      <w:tr w:rsidR="00C74B5E" w14:paraId="0533FB2C"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29BAC8EC" w14:textId="2FFB85DA"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7DBAE018"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Exceeds Expectations</w:t>
            </w:r>
          </w:p>
        </w:tc>
      </w:tr>
      <w:tr w:rsidR="00C74B5E" w14:paraId="16654830"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3637839A" w14:textId="5F4ABE0E"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0AC082C4"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Meets Expectations</w:t>
            </w:r>
          </w:p>
        </w:tc>
      </w:tr>
      <w:tr w:rsidR="00C74B5E" w14:paraId="7F96DED4" w14:textId="77777777">
        <w:tblPrEx>
          <w:tblBorders>
            <w:top w:val="none" w:sz="0" w:space="0" w:color="auto"/>
            <w:bottom w:val="single" w:sz="4" w:space="0" w:color="BFBFBF"/>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468F08A4" w14:textId="6D4DE1ED"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784B660C"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Fails to Meet Expectations</w:t>
            </w:r>
          </w:p>
        </w:tc>
      </w:tr>
    </w:tbl>
    <w:p w14:paraId="59EF709D" w14:textId="77777777" w:rsidR="00C74B5E" w:rsidRDefault="00C74B5E" w:rsidP="00C74B5E">
      <w:pPr>
        <w:autoSpaceDE w:val="0"/>
        <w:autoSpaceDN w:val="0"/>
        <w:adjustRightInd w:val="0"/>
        <w:spacing w:before="120"/>
        <w:ind w:left="360" w:right="-720" w:hanging="360"/>
        <w:rPr>
          <w:rFonts w:ascii="Times New Roman" w:hAnsi="Times New Roman" w:cs="Times New Roman"/>
          <w:sz w:val="20"/>
          <w:szCs w:val="20"/>
        </w:rPr>
      </w:pPr>
    </w:p>
    <w:p w14:paraId="51C00BC7" w14:textId="77777777" w:rsidR="00C74B5E" w:rsidRDefault="00C74B5E" w:rsidP="00C74B5E">
      <w:pPr>
        <w:autoSpaceDE w:val="0"/>
        <w:autoSpaceDN w:val="0"/>
        <w:adjustRightInd w:val="0"/>
        <w:spacing w:before="120"/>
        <w:ind w:left="360" w:right="-720" w:hanging="360"/>
        <w:rPr>
          <w:rFonts w:ascii="Times New Roman" w:hAnsi="Times New Roman" w:cs="Times New Roman"/>
          <w:sz w:val="20"/>
          <w:szCs w:val="20"/>
        </w:rPr>
      </w:pPr>
    </w:p>
    <w:p w14:paraId="3046F374" w14:textId="77777777" w:rsidR="00612C58" w:rsidRDefault="00612C58">
      <w:pPr>
        <w:rPr>
          <w:rFonts w:ascii="Arial" w:hAnsi="Arial" w:cs="Arial"/>
          <w:b/>
          <w:bCs/>
          <w:sz w:val="20"/>
          <w:szCs w:val="20"/>
        </w:rPr>
      </w:pPr>
      <w:r>
        <w:rPr>
          <w:rFonts w:ascii="Arial" w:hAnsi="Arial" w:cs="Arial"/>
          <w:b/>
          <w:bCs/>
          <w:sz w:val="20"/>
          <w:szCs w:val="20"/>
        </w:rPr>
        <w:br w:type="page"/>
      </w:r>
    </w:p>
    <w:p w14:paraId="7E830C2E" w14:textId="01B5A350" w:rsidR="00C74B5E" w:rsidRDefault="00C74B5E" w:rsidP="00612C58">
      <w:pPr>
        <w:autoSpaceDE w:val="0"/>
        <w:autoSpaceDN w:val="0"/>
        <w:adjustRightInd w:val="0"/>
        <w:spacing w:before="240"/>
        <w:ind w:right="-720"/>
        <w:rPr>
          <w:rFonts w:ascii="Arial" w:hAnsi="Arial" w:cs="Arial"/>
          <w:b/>
          <w:bCs/>
          <w:sz w:val="20"/>
          <w:szCs w:val="20"/>
        </w:rPr>
      </w:pPr>
      <w:r>
        <w:rPr>
          <w:rFonts w:ascii="Arial" w:hAnsi="Arial" w:cs="Arial"/>
          <w:b/>
          <w:bCs/>
          <w:sz w:val="20"/>
          <w:szCs w:val="20"/>
        </w:rPr>
        <w:t>II. Research and Creative Activities</w:t>
      </w:r>
    </w:p>
    <w:p w14:paraId="6E33007B" w14:textId="6BE4D6FE" w:rsidR="00C74B5E" w:rsidRDefault="00C74B5E" w:rsidP="00612C58">
      <w:pPr>
        <w:autoSpaceDE w:val="0"/>
        <w:autoSpaceDN w:val="0"/>
        <w:adjustRightInd w:val="0"/>
        <w:spacing w:before="120"/>
        <w:ind w:left="720" w:right="-720" w:hanging="360"/>
        <w:rPr>
          <w:rFonts w:ascii="Arial" w:hAnsi="Arial" w:cs="Arial"/>
          <w:b/>
          <w:bCs/>
          <w:sz w:val="20"/>
          <w:szCs w:val="20"/>
        </w:rPr>
      </w:pPr>
      <w:r>
        <w:rPr>
          <w:rFonts w:ascii="Arial" w:hAnsi="Arial" w:cs="Arial"/>
          <w:b/>
          <w:bCs/>
          <w:sz w:val="20"/>
          <w:szCs w:val="20"/>
        </w:rPr>
        <w:t>A. Self-Evaluation</w:t>
      </w:r>
      <w:r w:rsidR="00612C58">
        <w:rPr>
          <w:rFonts w:ascii="Arial" w:hAnsi="Arial" w:cs="Arial"/>
          <w:b/>
          <w:bCs/>
          <w:sz w:val="20"/>
          <w:szCs w:val="20"/>
        </w:rPr>
        <w:t>:</w:t>
      </w:r>
    </w:p>
    <w:p w14:paraId="4518CD94" w14:textId="77777777" w:rsidR="00612C58" w:rsidRDefault="00612C58" w:rsidP="00612C58">
      <w:pPr>
        <w:autoSpaceDE w:val="0"/>
        <w:autoSpaceDN w:val="0"/>
        <w:adjustRightInd w:val="0"/>
        <w:spacing w:before="120"/>
        <w:ind w:left="720" w:right="-720" w:hanging="360"/>
        <w:rPr>
          <w:rFonts w:ascii="Arial" w:hAnsi="Arial" w:cs="Arial"/>
          <w:b/>
          <w:bCs/>
          <w:sz w:val="20"/>
          <w:szCs w:val="20"/>
        </w:rPr>
      </w:pPr>
    </w:p>
    <w:p w14:paraId="4827A3C4" w14:textId="77777777" w:rsidR="00C74B5E" w:rsidRDefault="00C74B5E" w:rsidP="00C74B5E">
      <w:pPr>
        <w:autoSpaceDE w:val="0"/>
        <w:autoSpaceDN w:val="0"/>
        <w:adjustRightInd w:val="0"/>
        <w:spacing w:before="120"/>
        <w:ind w:left="360" w:right="-720"/>
        <w:rPr>
          <w:rFonts w:ascii="Arial" w:hAnsi="Arial" w:cs="Arial"/>
          <w:sz w:val="20"/>
          <w:szCs w:val="20"/>
        </w:rPr>
      </w:pPr>
    </w:p>
    <w:p w14:paraId="33C280C1" w14:textId="6A0968A3" w:rsidR="00C74B5E" w:rsidRPr="00612C58" w:rsidRDefault="00612C58" w:rsidP="00C74B5E">
      <w:pPr>
        <w:autoSpaceDE w:val="0"/>
        <w:autoSpaceDN w:val="0"/>
        <w:adjustRightInd w:val="0"/>
        <w:spacing w:before="120"/>
        <w:ind w:left="720" w:right="-720" w:hanging="360"/>
        <w:rPr>
          <w:rFonts w:ascii="Arial" w:hAnsi="Arial" w:cs="Arial"/>
          <w:i/>
          <w:iCs/>
          <w:sz w:val="20"/>
          <w:szCs w:val="20"/>
        </w:rPr>
      </w:pPr>
      <w:r>
        <w:rPr>
          <w:rFonts w:ascii="Arial" w:hAnsi="Arial" w:cs="Arial"/>
          <w:i/>
          <w:iCs/>
          <w:sz w:val="20"/>
          <w:szCs w:val="20"/>
        </w:rPr>
        <w:t>[</w:t>
      </w:r>
      <w:r w:rsidR="00C74B5E" w:rsidRPr="00612C58">
        <w:rPr>
          <w:rFonts w:ascii="Arial" w:hAnsi="Arial" w:cs="Arial"/>
          <w:i/>
          <w:iCs/>
          <w:sz w:val="20"/>
          <w:szCs w:val="20"/>
        </w:rPr>
        <w:t>In a single reflective statement, please address the significance and impact of the research and/or creative activity(</w:t>
      </w:r>
      <w:proofErr w:type="spellStart"/>
      <w:r w:rsidR="00C74B5E" w:rsidRPr="00612C58">
        <w:rPr>
          <w:rFonts w:ascii="Arial" w:hAnsi="Arial" w:cs="Arial"/>
          <w:i/>
          <w:iCs/>
          <w:sz w:val="20"/>
          <w:szCs w:val="20"/>
        </w:rPr>
        <w:t>ies</w:t>
      </w:r>
      <w:proofErr w:type="spellEnd"/>
      <w:r w:rsidR="00C74B5E" w:rsidRPr="00612C58">
        <w:rPr>
          <w:rFonts w:ascii="Arial" w:hAnsi="Arial" w:cs="Arial"/>
          <w:i/>
          <w:iCs/>
          <w:sz w:val="20"/>
          <w:szCs w:val="20"/>
        </w:rPr>
        <w:t>) you are doing in your field.  Please describe your scholarly and/or creative works over the past calendar year in terms of the nature of the work, such as performances, exhibitions, scholarly journal publications, video productions, editing, books, etc.</w:t>
      </w:r>
    </w:p>
    <w:p w14:paraId="47D22AD4" w14:textId="77777777" w:rsidR="00C74B5E" w:rsidRPr="00612C58" w:rsidRDefault="00C74B5E" w:rsidP="00C74B5E">
      <w:pPr>
        <w:autoSpaceDE w:val="0"/>
        <w:autoSpaceDN w:val="0"/>
        <w:adjustRightInd w:val="0"/>
        <w:spacing w:before="120"/>
        <w:ind w:left="720" w:right="-720" w:hanging="360"/>
        <w:rPr>
          <w:rFonts w:ascii="Arial" w:hAnsi="Arial" w:cs="Arial"/>
          <w:i/>
          <w:iCs/>
          <w:sz w:val="20"/>
          <w:szCs w:val="20"/>
        </w:rPr>
      </w:pPr>
      <w:r w:rsidRPr="00612C58">
        <w:rPr>
          <w:rFonts w:ascii="Arial" w:hAnsi="Arial" w:cs="Arial"/>
          <w:i/>
          <w:iCs/>
          <w:sz w:val="20"/>
          <w:szCs w:val="20"/>
        </w:rPr>
        <w:t>As appropriate, reference to the following attributes of your research and/or creative activity(</w:t>
      </w:r>
      <w:proofErr w:type="spellStart"/>
      <w:r w:rsidRPr="00612C58">
        <w:rPr>
          <w:rFonts w:ascii="Arial" w:hAnsi="Arial" w:cs="Arial"/>
          <w:i/>
          <w:iCs/>
          <w:sz w:val="20"/>
          <w:szCs w:val="20"/>
        </w:rPr>
        <w:t>ies</w:t>
      </w:r>
      <w:proofErr w:type="spellEnd"/>
      <w:r w:rsidRPr="00612C58">
        <w:rPr>
          <w:rFonts w:ascii="Arial" w:hAnsi="Arial" w:cs="Arial"/>
          <w:i/>
          <w:iCs/>
          <w:sz w:val="20"/>
          <w:szCs w:val="20"/>
        </w:rPr>
        <w:t>):</w:t>
      </w:r>
    </w:p>
    <w:p w14:paraId="64C1E220" w14:textId="2ACC5ACD" w:rsidR="00C74B5E" w:rsidRPr="00612C58" w:rsidRDefault="00C74B5E" w:rsidP="00C74B5E">
      <w:pPr>
        <w:numPr>
          <w:ilvl w:val="0"/>
          <w:numId w:val="2"/>
        </w:numPr>
        <w:autoSpaceDE w:val="0"/>
        <w:autoSpaceDN w:val="0"/>
        <w:adjustRightInd w:val="0"/>
        <w:spacing w:before="120"/>
        <w:ind w:left="1080" w:right="-720"/>
        <w:rPr>
          <w:rFonts w:ascii="Arial" w:hAnsi="Arial" w:cs="Arial"/>
          <w:i/>
          <w:iCs/>
          <w:sz w:val="20"/>
          <w:szCs w:val="20"/>
        </w:rPr>
      </w:pPr>
      <w:r w:rsidRPr="00612C58">
        <w:rPr>
          <w:rFonts w:ascii="Arial" w:hAnsi="Arial" w:cs="Arial"/>
          <w:i/>
          <w:iCs/>
          <w:sz w:val="20"/>
          <w:szCs w:val="20"/>
          <w:u w:val="single"/>
        </w:rPr>
        <w:t>Scope of work</w:t>
      </w:r>
      <w:r w:rsidRPr="00612C58">
        <w:rPr>
          <w:rFonts w:ascii="Arial" w:hAnsi="Arial" w:cs="Arial"/>
          <w:i/>
          <w:iCs/>
          <w:sz w:val="20"/>
          <w:szCs w:val="20"/>
        </w:rPr>
        <w:t>: regional, national, international</w:t>
      </w:r>
    </w:p>
    <w:p w14:paraId="7D0CE107" w14:textId="7CC444FC" w:rsidR="00C74B5E" w:rsidRPr="00612C58" w:rsidRDefault="00C74B5E" w:rsidP="00C74B5E">
      <w:pPr>
        <w:numPr>
          <w:ilvl w:val="0"/>
          <w:numId w:val="2"/>
        </w:numPr>
        <w:autoSpaceDE w:val="0"/>
        <w:autoSpaceDN w:val="0"/>
        <w:adjustRightInd w:val="0"/>
        <w:spacing w:before="120"/>
        <w:ind w:left="1080" w:right="-720"/>
        <w:rPr>
          <w:rFonts w:ascii="Times New Roman" w:hAnsi="Times New Roman" w:cs="Times New Roman"/>
          <w:i/>
          <w:iCs/>
          <w:sz w:val="20"/>
          <w:szCs w:val="20"/>
        </w:rPr>
      </w:pPr>
      <w:r w:rsidRPr="00612C58">
        <w:rPr>
          <w:rFonts w:ascii="Arial" w:hAnsi="Arial" w:cs="Arial"/>
          <w:i/>
          <w:iCs/>
          <w:sz w:val="20"/>
          <w:szCs w:val="20"/>
          <w:u w:val="single"/>
        </w:rPr>
        <w:t>Diversity and inclusion</w:t>
      </w:r>
    </w:p>
    <w:p w14:paraId="16340B7A" w14:textId="10976193" w:rsidR="00C74B5E" w:rsidRPr="00612C58" w:rsidRDefault="00C74B5E" w:rsidP="00612C58">
      <w:pPr>
        <w:numPr>
          <w:ilvl w:val="0"/>
          <w:numId w:val="2"/>
        </w:numPr>
        <w:autoSpaceDE w:val="0"/>
        <w:autoSpaceDN w:val="0"/>
        <w:adjustRightInd w:val="0"/>
        <w:spacing w:before="120"/>
        <w:ind w:left="1080" w:right="-720"/>
        <w:rPr>
          <w:rFonts w:ascii="Times New Roman" w:hAnsi="Times New Roman" w:cs="Times New Roman"/>
          <w:i/>
          <w:iCs/>
          <w:sz w:val="20"/>
          <w:szCs w:val="20"/>
        </w:rPr>
      </w:pPr>
      <w:r w:rsidRPr="00612C58">
        <w:rPr>
          <w:rFonts w:ascii="Arial" w:hAnsi="Arial" w:cs="Arial"/>
          <w:i/>
          <w:iCs/>
          <w:sz w:val="20"/>
          <w:szCs w:val="20"/>
          <w:u w:val="single"/>
        </w:rPr>
        <w:t>Impact</w:t>
      </w:r>
      <w:r w:rsidRPr="00612C58">
        <w:rPr>
          <w:rFonts w:ascii="Arial" w:hAnsi="Arial" w:cs="Arial"/>
          <w:i/>
          <w:iCs/>
          <w:sz w:val="20"/>
          <w:szCs w:val="20"/>
        </w:rPr>
        <w:t xml:space="preserve">: This might be an award you received, a number of others referencing your scholarly work, a favorable review in a publication significant to your field, having work included in a special-edition publication, etc.  </w:t>
      </w:r>
    </w:p>
    <w:p w14:paraId="007ABA8F" w14:textId="0600363F" w:rsidR="00C74B5E" w:rsidRPr="00612C58" w:rsidRDefault="00C74B5E" w:rsidP="00C74B5E">
      <w:pPr>
        <w:autoSpaceDE w:val="0"/>
        <w:autoSpaceDN w:val="0"/>
        <w:adjustRightInd w:val="0"/>
        <w:spacing w:before="120"/>
        <w:ind w:left="720" w:right="-720" w:hanging="360"/>
        <w:rPr>
          <w:rFonts w:ascii="Times New Roman" w:hAnsi="Times New Roman" w:cs="Times New Roman"/>
          <w:i/>
          <w:iCs/>
          <w:sz w:val="20"/>
          <w:szCs w:val="20"/>
        </w:rPr>
      </w:pPr>
      <w:r w:rsidRPr="00612C58">
        <w:rPr>
          <w:rFonts w:ascii="Arial" w:hAnsi="Arial" w:cs="Arial"/>
          <w:i/>
          <w:iCs/>
          <w:sz w:val="20"/>
          <w:szCs w:val="20"/>
        </w:rPr>
        <w:t>In this section, also include a description of scholarly and/or creative works you have in progress or have planned for the immediate future.  Share specific goals for next year, as appropriate</w:t>
      </w:r>
      <w:r w:rsidRPr="00612C58">
        <w:rPr>
          <w:rFonts w:ascii="Times New Roman" w:hAnsi="Times New Roman" w:cs="Times New Roman"/>
          <w:i/>
          <w:iCs/>
          <w:sz w:val="20"/>
          <w:szCs w:val="20"/>
        </w:rPr>
        <w:t>.</w:t>
      </w:r>
      <w:r w:rsidR="00612C58">
        <w:rPr>
          <w:rFonts w:ascii="Times New Roman" w:hAnsi="Times New Roman" w:cs="Times New Roman"/>
          <w:i/>
          <w:iCs/>
          <w:sz w:val="20"/>
          <w:szCs w:val="20"/>
        </w:rPr>
        <w:t>]</w:t>
      </w:r>
    </w:p>
    <w:p w14:paraId="7F53AF00" w14:textId="77777777" w:rsidR="00C74B5E" w:rsidRDefault="00C74B5E" w:rsidP="00C74B5E">
      <w:pPr>
        <w:autoSpaceDE w:val="0"/>
        <w:autoSpaceDN w:val="0"/>
        <w:adjustRightInd w:val="0"/>
        <w:spacing w:before="120"/>
        <w:ind w:left="720" w:right="-720"/>
        <w:rPr>
          <w:rFonts w:ascii="Times New Roman" w:hAnsi="Times New Roman" w:cs="Times New Roman"/>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25"/>
        <w:gridCol w:w="4225"/>
      </w:tblGrid>
      <w:tr w:rsidR="00C74B5E" w14:paraId="74FAF4B8" w14:textId="77777777">
        <w:tc>
          <w:tcPr>
            <w:tcW w:w="4225" w:type="dxa"/>
            <w:tcBorders>
              <w:top w:val="single" w:sz="4" w:space="0" w:color="BFBFBF"/>
              <w:bottom w:val="single" w:sz="4" w:space="0" w:color="BFBFBF"/>
              <w:right w:val="single" w:sz="4" w:space="0" w:color="BFBFBF"/>
            </w:tcBorders>
            <w:tcMar>
              <w:top w:w="100" w:type="nil"/>
              <w:right w:w="100" w:type="nil"/>
            </w:tcMar>
          </w:tcPr>
          <w:p w14:paraId="486D95E7" w14:textId="4DDA2E3B" w:rsidR="00C74B5E" w:rsidRDefault="00C74B5E">
            <w:pPr>
              <w:autoSpaceDE w:val="0"/>
              <w:autoSpaceDN w:val="0"/>
              <w:adjustRightInd w:val="0"/>
              <w:ind w:right="-720"/>
              <w:rPr>
                <w:rFonts w:ascii="Arial" w:hAnsi="Arial" w:cs="Arial"/>
                <w:b/>
                <w:bCs/>
                <w:sz w:val="20"/>
                <w:szCs w:val="20"/>
              </w:rPr>
            </w:pPr>
            <w:r>
              <w:rPr>
                <w:rFonts w:ascii="Arial" w:hAnsi="Arial" w:cs="Arial"/>
                <w:b/>
                <w:bCs/>
                <w:sz w:val="20"/>
                <w:szCs w:val="20"/>
              </w:rPr>
              <w:t>Faculty Self-Evaluation Score: Research and Creative Activities</w:t>
            </w:r>
            <w:r w:rsidR="00612C58">
              <w:rPr>
                <w:rFonts w:ascii="Arial" w:hAnsi="Arial" w:cs="Arial"/>
                <w:b/>
                <w:bCs/>
                <w:sz w:val="20"/>
                <w:szCs w:val="20"/>
              </w:rPr>
              <w:t xml:space="preserve"> (Mark One)</w:t>
            </w:r>
          </w:p>
        </w:tc>
        <w:tc>
          <w:tcPr>
            <w:tcW w:w="4225" w:type="dxa"/>
            <w:tcBorders>
              <w:top w:val="single" w:sz="4" w:space="0" w:color="BFBFBF"/>
              <w:left w:val="single" w:sz="4" w:space="0" w:color="BFBFBF"/>
              <w:bottom w:val="single" w:sz="4" w:space="0" w:color="BFBFBF"/>
            </w:tcBorders>
            <w:tcMar>
              <w:top w:w="100" w:type="nil"/>
              <w:right w:w="100" w:type="nil"/>
            </w:tcMar>
          </w:tcPr>
          <w:p w14:paraId="2F1C8A86" w14:textId="77777777" w:rsidR="00C74B5E" w:rsidRDefault="00C74B5E">
            <w:pPr>
              <w:autoSpaceDE w:val="0"/>
              <w:autoSpaceDN w:val="0"/>
              <w:adjustRightInd w:val="0"/>
              <w:rPr>
                <w:rFonts w:ascii="Arial" w:hAnsi="Arial" w:cs="Arial"/>
                <w:b/>
                <w:bCs/>
                <w:sz w:val="20"/>
                <w:szCs w:val="20"/>
              </w:rPr>
            </w:pPr>
          </w:p>
        </w:tc>
      </w:tr>
      <w:tr w:rsidR="00C74B5E" w14:paraId="56061AD7"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5A8B1FF8" w14:textId="462C7968"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265640F1"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Exceeds Expectations</w:t>
            </w:r>
          </w:p>
        </w:tc>
      </w:tr>
      <w:tr w:rsidR="00C74B5E" w14:paraId="4E6B134C"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43409A46" w14:textId="333A5ACE"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206B460D"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Meets Expectations</w:t>
            </w:r>
          </w:p>
        </w:tc>
      </w:tr>
      <w:tr w:rsidR="00C74B5E" w14:paraId="6881B63C" w14:textId="77777777">
        <w:tblPrEx>
          <w:tblBorders>
            <w:top w:val="none" w:sz="0" w:space="0" w:color="auto"/>
            <w:bottom w:val="single" w:sz="4" w:space="0" w:color="BFBFBF"/>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7CD03BBF" w14:textId="60BA6A60"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5B91193A"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Fails to Meet Expectations</w:t>
            </w:r>
          </w:p>
        </w:tc>
      </w:tr>
    </w:tbl>
    <w:p w14:paraId="533918C7" w14:textId="77777777" w:rsidR="00C74B5E" w:rsidRDefault="00C74B5E" w:rsidP="00C74B5E">
      <w:pPr>
        <w:autoSpaceDE w:val="0"/>
        <w:autoSpaceDN w:val="0"/>
        <w:adjustRightInd w:val="0"/>
        <w:spacing w:before="120"/>
        <w:ind w:right="-720"/>
        <w:rPr>
          <w:rFonts w:ascii="Times New Roman" w:hAnsi="Times New Roman" w:cs="Times New Roman"/>
          <w:sz w:val="20"/>
          <w:szCs w:val="20"/>
        </w:rPr>
      </w:pPr>
    </w:p>
    <w:p w14:paraId="5078633B" w14:textId="31C9A1B3" w:rsidR="00C74B5E" w:rsidRDefault="00C74B5E" w:rsidP="00612C58">
      <w:pPr>
        <w:autoSpaceDE w:val="0"/>
        <w:autoSpaceDN w:val="0"/>
        <w:adjustRightInd w:val="0"/>
        <w:spacing w:before="240"/>
        <w:ind w:left="720" w:right="-720" w:hanging="360"/>
        <w:rPr>
          <w:rFonts w:ascii="Arial" w:hAnsi="Arial" w:cs="Arial"/>
          <w:b/>
          <w:bCs/>
          <w:sz w:val="20"/>
          <w:szCs w:val="20"/>
        </w:rPr>
      </w:pPr>
      <w:r>
        <w:rPr>
          <w:rFonts w:ascii="Arial" w:hAnsi="Arial" w:cs="Arial"/>
          <w:b/>
          <w:bCs/>
          <w:sz w:val="20"/>
          <w:szCs w:val="20"/>
        </w:rPr>
        <w:t>B. Chair's Assessment</w:t>
      </w:r>
      <w:r w:rsidR="00612C58">
        <w:rPr>
          <w:rFonts w:ascii="Arial" w:hAnsi="Arial" w:cs="Arial"/>
          <w:b/>
          <w:bCs/>
          <w:sz w:val="20"/>
          <w:szCs w:val="20"/>
        </w:rPr>
        <w:t>:</w:t>
      </w:r>
    </w:p>
    <w:p w14:paraId="1F4D19D6" w14:textId="77777777" w:rsidR="00612C58" w:rsidRDefault="00612C58" w:rsidP="00612C58">
      <w:pPr>
        <w:autoSpaceDE w:val="0"/>
        <w:autoSpaceDN w:val="0"/>
        <w:adjustRightInd w:val="0"/>
        <w:spacing w:before="240"/>
        <w:ind w:left="720" w:right="-720" w:hanging="360"/>
        <w:rPr>
          <w:rFonts w:ascii="Arial" w:hAnsi="Arial" w:cs="Arial"/>
          <w:b/>
          <w:bCs/>
          <w:sz w:val="20"/>
          <w:szCs w:val="20"/>
        </w:rPr>
      </w:pPr>
    </w:p>
    <w:p w14:paraId="1CA7848E" w14:textId="77777777" w:rsidR="00C74B5E" w:rsidRDefault="00C74B5E" w:rsidP="00C74B5E">
      <w:pPr>
        <w:autoSpaceDE w:val="0"/>
        <w:autoSpaceDN w:val="0"/>
        <w:adjustRightInd w:val="0"/>
        <w:spacing w:before="120"/>
        <w:ind w:left="360" w:right="-720" w:hanging="360"/>
        <w:rPr>
          <w:rFonts w:ascii="Arial" w:hAnsi="Arial" w:cs="Arial"/>
          <w:sz w:val="20"/>
          <w:szCs w:val="20"/>
        </w:rPr>
      </w:pPr>
    </w:p>
    <w:p w14:paraId="1A594EE2" w14:textId="77777777" w:rsidR="00C74B5E" w:rsidRDefault="00C74B5E" w:rsidP="00C74B5E">
      <w:pPr>
        <w:autoSpaceDE w:val="0"/>
        <w:autoSpaceDN w:val="0"/>
        <w:adjustRightInd w:val="0"/>
        <w:spacing w:before="120"/>
        <w:ind w:left="360" w:right="-720"/>
        <w:rPr>
          <w:rFonts w:ascii="Times New Roman" w:hAnsi="Times New Roman" w:cs="Times New Roman"/>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518"/>
        <w:gridCol w:w="3932"/>
      </w:tblGrid>
      <w:tr w:rsidR="00C74B5E" w14:paraId="12AA7DAF" w14:textId="77777777" w:rsidTr="00BF0329">
        <w:tc>
          <w:tcPr>
            <w:tcW w:w="4518" w:type="dxa"/>
            <w:tcBorders>
              <w:top w:val="single" w:sz="4" w:space="0" w:color="BFBFBF"/>
              <w:bottom w:val="single" w:sz="4" w:space="0" w:color="BFBFBF"/>
              <w:right w:val="single" w:sz="4" w:space="0" w:color="BFBFBF"/>
            </w:tcBorders>
            <w:tcMar>
              <w:top w:w="100" w:type="nil"/>
              <w:right w:w="100" w:type="nil"/>
            </w:tcMar>
          </w:tcPr>
          <w:p w14:paraId="6F33FDD4" w14:textId="65314773" w:rsidR="00C74B5E" w:rsidRDefault="00612C58">
            <w:pPr>
              <w:autoSpaceDE w:val="0"/>
              <w:autoSpaceDN w:val="0"/>
              <w:adjustRightInd w:val="0"/>
              <w:ind w:right="-720"/>
              <w:rPr>
                <w:rFonts w:ascii="Arial" w:hAnsi="Arial" w:cs="Arial"/>
                <w:b/>
                <w:bCs/>
                <w:sz w:val="20"/>
                <w:szCs w:val="20"/>
              </w:rPr>
            </w:pPr>
            <w:r>
              <w:rPr>
                <w:rFonts w:ascii="Arial" w:hAnsi="Arial" w:cs="Arial"/>
                <w:b/>
                <w:bCs/>
                <w:sz w:val="20"/>
                <w:szCs w:val="20"/>
              </w:rPr>
              <w:t>Chair’s Asse</w:t>
            </w:r>
            <w:r w:rsidR="00BF0329">
              <w:rPr>
                <w:rFonts w:ascii="Arial" w:hAnsi="Arial" w:cs="Arial"/>
                <w:b/>
                <w:bCs/>
                <w:sz w:val="20"/>
                <w:szCs w:val="20"/>
              </w:rPr>
              <w:t>ss</w:t>
            </w:r>
            <w:r>
              <w:rPr>
                <w:rFonts w:ascii="Arial" w:hAnsi="Arial" w:cs="Arial"/>
                <w:b/>
                <w:bCs/>
                <w:sz w:val="20"/>
                <w:szCs w:val="20"/>
              </w:rPr>
              <w:t>ment</w:t>
            </w:r>
            <w:r w:rsidR="00C74B5E">
              <w:rPr>
                <w:rFonts w:ascii="Arial" w:hAnsi="Arial" w:cs="Arial"/>
                <w:b/>
                <w:bCs/>
                <w:sz w:val="20"/>
                <w:szCs w:val="20"/>
              </w:rPr>
              <w:t>: Research and Creative Activities</w:t>
            </w:r>
          </w:p>
        </w:tc>
        <w:tc>
          <w:tcPr>
            <w:tcW w:w="3932" w:type="dxa"/>
            <w:tcBorders>
              <w:top w:val="single" w:sz="4" w:space="0" w:color="BFBFBF"/>
              <w:left w:val="single" w:sz="4" w:space="0" w:color="BFBFBF"/>
              <w:bottom w:val="single" w:sz="4" w:space="0" w:color="BFBFBF"/>
            </w:tcBorders>
            <w:tcMar>
              <w:top w:w="100" w:type="nil"/>
              <w:right w:w="100" w:type="nil"/>
            </w:tcMar>
          </w:tcPr>
          <w:p w14:paraId="389DA407" w14:textId="77777777" w:rsidR="00C74B5E" w:rsidRDefault="00C74B5E">
            <w:pPr>
              <w:autoSpaceDE w:val="0"/>
              <w:autoSpaceDN w:val="0"/>
              <w:adjustRightInd w:val="0"/>
              <w:rPr>
                <w:rFonts w:ascii="Arial" w:hAnsi="Arial" w:cs="Arial"/>
                <w:b/>
                <w:bCs/>
                <w:sz w:val="20"/>
                <w:szCs w:val="20"/>
              </w:rPr>
            </w:pPr>
          </w:p>
        </w:tc>
      </w:tr>
      <w:tr w:rsidR="00C74B5E" w14:paraId="6B01F86F" w14:textId="77777777" w:rsidTr="00BF0329">
        <w:tblPrEx>
          <w:tblBorders>
            <w:top w:val="none" w:sz="0" w:space="0" w:color="auto"/>
          </w:tblBorders>
        </w:tblPrEx>
        <w:tc>
          <w:tcPr>
            <w:tcW w:w="4518" w:type="dxa"/>
            <w:tcBorders>
              <w:top w:val="single" w:sz="4" w:space="0" w:color="BFBFBF"/>
              <w:bottom w:val="single" w:sz="4" w:space="0" w:color="BFBFBF"/>
              <w:right w:val="single" w:sz="4" w:space="0" w:color="BFBFBF"/>
            </w:tcBorders>
            <w:tcMar>
              <w:top w:w="100" w:type="nil"/>
              <w:right w:w="100" w:type="nil"/>
            </w:tcMar>
          </w:tcPr>
          <w:p w14:paraId="31A44D96" w14:textId="6C1C17F8" w:rsidR="00C74B5E" w:rsidRDefault="00C74B5E">
            <w:pPr>
              <w:autoSpaceDE w:val="0"/>
              <w:autoSpaceDN w:val="0"/>
              <w:adjustRightInd w:val="0"/>
              <w:ind w:right="-720"/>
              <w:rPr>
                <w:rFonts w:ascii="Arial" w:hAnsi="Arial" w:cs="Arial"/>
                <w:sz w:val="20"/>
                <w:szCs w:val="20"/>
              </w:rPr>
            </w:pPr>
          </w:p>
        </w:tc>
        <w:tc>
          <w:tcPr>
            <w:tcW w:w="3932" w:type="dxa"/>
            <w:tcBorders>
              <w:top w:val="single" w:sz="4" w:space="0" w:color="BFBFBF"/>
              <w:left w:val="single" w:sz="4" w:space="0" w:color="BFBFBF"/>
              <w:bottom w:val="single" w:sz="4" w:space="0" w:color="BFBFBF"/>
            </w:tcBorders>
            <w:tcMar>
              <w:top w:w="100" w:type="nil"/>
              <w:right w:w="100" w:type="nil"/>
            </w:tcMar>
          </w:tcPr>
          <w:p w14:paraId="07413103"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Exceeds Expectations</w:t>
            </w:r>
          </w:p>
        </w:tc>
      </w:tr>
      <w:tr w:rsidR="00C74B5E" w14:paraId="5666827B" w14:textId="77777777" w:rsidTr="00BF0329">
        <w:tblPrEx>
          <w:tblBorders>
            <w:top w:val="none" w:sz="0" w:space="0" w:color="auto"/>
          </w:tblBorders>
        </w:tblPrEx>
        <w:tc>
          <w:tcPr>
            <w:tcW w:w="4518" w:type="dxa"/>
            <w:tcBorders>
              <w:top w:val="single" w:sz="4" w:space="0" w:color="BFBFBF"/>
              <w:bottom w:val="single" w:sz="4" w:space="0" w:color="BFBFBF"/>
              <w:right w:val="single" w:sz="4" w:space="0" w:color="BFBFBF"/>
            </w:tcBorders>
            <w:tcMar>
              <w:top w:w="100" w:type="nil"/>
              <w:right w:w="100" w:type="nil"/>
            </w:tcMar>
          </w:tcPr>
          <w:p w14:paraId="45A4AAF1" w14:textId="0CD0866C" w:rsidR="00C74B5E" w:rsidRDefault="00C74B5E">
            <w:pPr>
              <w:autoSpaceDE w:val="0"/>
              <w:autoSpaceDN w:val="0"/>
              <w:adjustRightInd w:val="0"/>
              <w:ind w:right="-720"/>
              <w:rPr>
                <w:rFonts w:ascii="Arial" w:hAnsi="Arial" w:cs="Arial"/>
                <w:sz w:val="20"/>
                <w:szCs w:val="20"/>
              </w:rPr>
            </w:pPr>
          </w:p>
        </w:tc>
        <w:tc>
          <w:tcPr>
            <w:tcW w:w="3932" w:type="dxa"/>
            <w:tcBorders>
              <w:top w:val="single" w:sz="4" w:space="0" w:color="BFBFBF"/>
              <w:left w:val="single" w:sz="4" w:space="0" w:color="BFBFBF"/>
              <w:bottom w:val="single" w:sz="4" w:space="0" w:color="BFBFBF"/>
            </w:tcBorders>
            <w:tcMar>
              <w:top w:w="100" w:type="nil"/>
              <w:right w:w="100" w:type="nil"/>
            </w:tcMar>
          </w:tcPr>
          <w:p w14:paraId="593EB9B0"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Meets Expectations</w:t>
            </w:r>
          </w:p>
        </w:tc>
      </w:tr>
      <w:tr w:rsidR="00C74B5E" w14:paraId="122442D1" w14:textId="77777777" w:rsidTr="00BF0329">
        <w:tblPrEx>
          <w:tblBorders>
            <w:top w:val="none" w:sz="0" w:space="0" w:color="auto"/>
            <w:bottom w:val="single" w:sz="4" w:space="0" w:color="BFBFBF"/>
          </w:tblBorders>
        </w:tblPrEx>
        <w:tc>
          <w:tcPr>
            <w:tcW w:w="4518" w:type="dxa"/>
            <w:tcBorders>
              <w:top w:val="single" w:sz="4" w:space="0" w:color="BFBFBF"/>
              <w:bottom w:val="single" w:sz="4" w:space="0" w:color="BFBFBF"/>
              <w:right w:val="single" w:sz="4" w:space="0" w:color="BFBFBF"/>
            </w:tcBorders>
            <w:tcMar>
              <w:top w:w="100" w:type="nil"/>
              <w:right w:w="100" w:type="nil"/>
            </w:tcMar>
          </w:tcPr>
          <w:p w14:paraId="35A897F4" w14:textId="36C1A47E" w:rsidR="00C74B5E" w:rsidRDefault="00C74B5E">
            <w:pPr>
              <w:autoSpaceDE w:val="0"/>
              <w:autoSpaceDN w:val="0"/>
              <w:adjustRightInd w:val="0"/>
              <w:ind w:right="-720"/>
              <w:rPr>
                <w:rFonts w:ascii="Arial" w:hAnsi="Arial" w:cs="Arial"/>
                <w:sz w:val="20"/>
                <w:szCs w:val="20"/>
              </w:rPr>
            </w:pPr>
          </w:p>
        </w:tc>
        <w:tc>
          <w:tcPr>
            <w:tcW w:w="3932" w:type="dxa"/>
            <w:tcBorders>
              <w:top w:val="single" w:sz="4" w:space="0" w:color="BFBFBF"/>
              <w:left w:val="single" w:sz="4" w:space="0" w:color="BFBFBF"/>
              <w:bottom w:val="single" w:sz="4" w:space="0" w:color="BFBFBF"/>
            </w:tcBorders>
            <w:tcMar>
              <w:top w:w="100" w:type="nil"/>
              <w:right w:w="100" w:type="nil"/>
            </w:tcMar>
          </w:tcPr>
          <w:p w14:paraId="1FDA3B5E"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Fails to Meet Expectations</w:t>
            </w:r>
          </w:p>
        </w:tc>
      </w:tr>
    </w:tbl>
    <w:p w14:paraId="14241236" w14:textId="77777777" w:rsidR="00C74B5E" w:rsidRDefault="00C74B5E" w:rsidP="00C74B5E">
      <w:pPr>
        <w:autoSpaceDE w:val="0"/>
        <w:autoSpaceDN w:val="0"/>
        <w:adjustRightInd w:val="0"/>
        <w:spacing w:before="120"/>
        <w:ind w:left="360" w:right="-720"/>
        <w:rPr>
          <w:rFonts w:ascii="Times New Roman" w:hAnsi="Times New Roman" w:cs="Times New Roman"/>
          <w:sz w:val="20"/>
          <w:szCs w:val="20"/>
        </w:rPr>
      </w:pPr>
    </w:p>
    <w:p w14:paraId="062315D9" w14:textId="77777777" w:rsidR="00612C58" w:rsidRDefault="00612C58">
      <w:pPr>
        <w:rPr>
          <w:rFonts w:ascii="Times New Roman" w:hAnsi="Times New Roman" w:cs="Times New Roman"/>
          <w:b/>
          <w:bCs/>
          <w:sz w:val="20"/>
          <w:szCs w:val="20"/>
        </w:rPr>
      </w:pPr>
      <w:r>
        <w:rPr>
          <w:rFonts w:ascii="Times New Roman" w:hAnsi="Times New Roman" w:cs="Times New Roman"/>
          <w:b/>
          <w:bCs/>
          <w:sz w:val="20"/>
          <w:szCs w:val="20"/>
        </w:rPr>
        <w:br w:type="page"/>
      </w:r>
    </w:p>
    <w:p w14:paraId="6C215381" w14:textId="2CF6763F" w:rsidR="00C74B5E" w:rsidRDefault="00C74B5E" w:rsidP="00612C58">
      <w:pPr>
        <w:autoSpaceDE w:val="0"/>
        <w:autoSpaceDN w:val="0"/>
        <w:adjustRightInd w:val="0"/>
        <w:spacing w:before="240"/>
        <w:ind w:right="-720"/>
        <w:rPr>
          <w:rFonts w:ascii="Arial" w:hAnsi="Arial" w:cs="Arial"/>
          <w:b/>
          <w:bCs/>
          <w:sz w:val="20"/>
          <w:szCs w:val="20"/>
        </w:rPr>
      </w:pPr>
      <w:r>
        <w:rPr>
          <w:rFonts w:ascii="Arial" w:hAnsi="Arial" w:cs="Arial"/>
          <w:b/>
          <w:bCs/>
          <w:sz w:val="20"/>
          <w:szCs w:val="20"/>
        </w:rPr>
        <w:t>III. Service</w:t>
      </w:r>
    </w:p>
    <w:p w14:paraId="558D6C68" w14:textId="57264A0C" w:rsidR="00C74B5E" w:rsidRDefault="00C74B5E" w:rsidP="00C74B5E">
      <w:pPr>
        <w:autoSpaceDE w:val="0"/>
        <w:autoSpaceDN w:val="0"/>
        <w:adjustRightInd w:val="0"/>
        <w:spacing w:before="120"/>
        <w:ind w:left="720" w:right="-720" w:hanging="360"/>
        <w:rPr>
          <w:rFonts w:ascii="Arial" w:hAnsi="Arial" w:cs="Arial"/>
          <w:b/>
          <w:bCs/>
          <w:sz w:val="20"/>
          <w:szCs w:val="20"/>
        </w:rPr>
      </w:pPr>
      <w:r>
        <w:rPr>
          <w:rFonts w:ascii="Arial" w:hAnsi="Arial" w:cs="Arial"/>
          <w:b/>
          <w:bCs/>
          <w:sz w:val="20"/>
          <w:szCs w:val="20"/>
        </w:rPr>
        <w:t>A. Self-Evaluation</w:t>
      </w:r>
      <w:r w:rsidR="00612C58">
        <w:rPr>
          <w:rFonts w:ascii="Arial" w:hAnsi="Arial" w:cs="Arial"/>
          <w:b/>
          <w:bCs/>
          <w:sz w:val="20"/>
          <w:szCs w:val="20"/>
        </w:rPr>
        <w:t>:</w:t>
      </w:r>
    </w:p>
    <w:p w14:paraId="2D84A507" w14:textId="77777777" w:rsidR="00C74B5E" w:rsidRDefault="00C74B5E" w:rsidP="00C74B5E">
      <w:pPr>
        <w:autoSpaceDE w:val="0"/>
        <w:autoSpaceDN w:val="0"/>
        <w:adjustRightInd w:val="0"/>
        <w:spacing w:before="120"/>
        <w:ind w:left="720" w:right="-720" w:hanging="360"/>
        <w:rPr>
          <w:rFonts w:ascii="Arial" w:hAnsi="Arial" w:cs="Arial"/>
          <w:b/>
          <w:bCs/>
          <w:sz w:val="20"/>
          <w:szCs w:val="20"/>
        </w:rPr>
      </w:pPr>
    </w:p>
    <w:p w14:paraId="44204956" w14:textId="77777777" w:rsidR="00C74B5E" w:rsidRDefault="00C74B5E" w:rsidP="00C74B5E">
      <w:pPr>
        <w:autoSpaceDE w:val="0"/>
        <w:autoSpaceDN w:val="0"/>
        <w:adjustRightInd w:val="0"/>
        <w:spacing w:before="120"/>
        <w:ind w:left="720" w:right="-720" w:hanging="360"/>
        <w:rPr>
          <w:rFonts w:ascii="Arial" w:hAnsi="Arial" w:cs="Arial"/>
          <w:sz w:val="20"/>
          <w:szCs w:val="20"/>
        </w:rPr>
      </w:pPr>
    </w:p>
    <w:p w14:paraId="25AA3BDD" w14:textId="3425D796" w:rsidR="00C74B5E" w:rsidRPr="00612C58" w:rsidRDefault="00BF0329" w:rsidP="00C74B5E">
      <w:pPr>
        <w:autoSpaceDE w:val="0"/>
        <w:autoSpaceDN w:val="0"/>
        <w:adjustRightInd w:val="0"/>
        <w:spacing w:before="120"/>
        <w:ind w:left="720" w:right="-720" w:hanging="360"/>
        <w:rPr>
          <w:rFonts w:ascii="Arial" w:hAnsi="Arial" w:cs="Arial"/>
          <w:i/>
          <w:iCs/>
          <w:sz w:val="20"/>
          <w:szCs w:val="20"/>
        </w:rPr>
      </w:pPr>
      <w:r>
        <w:rPr>
          <w:rFonts w:ascii="Arial" w:hAnsi="Arial" w:cs="Arial"/>
          <w:i/>
          <w:iCs/>
          <w:sz w:val="20"/>
          <w:szCs w:val="20"/>
        </w:rPr>
        <w:t>[</w:t>
      </w:r>
      <w:r w:rsidR="00C74B5E" w:rsidRPr="00612C58">
        <w:rPr>
          <w:rFonts w:ascii="Arial" w:hAnsi="Arial" w:cs="Arial"/>
          <w:i/>
          <w:iCs/>
          <w:sz w:val="20"/>
          <w:szCs w:val="20"/>
        </w:rPr>
        <w:t>In a single reflective statement, please address the significance and impact of your service during the past calendar year.  As in the previous prompts, please use the following attributes, as appropriate, to characterize your service:</w:t>
      </w:r>
    </w:p>
    <w:p w14:paraId="0EC75C0A" w14:textId="2BEE701A" w:rsidR="00C74B5E" w:rsidRPr="00612C58" w:rsidRDefault="00C74B5E" w:rsidP="00C74B5E">
      <w:pPr>
        <w:numPr>
          <w:ilvl w:val="0"/>
          <w:numId w:val="3"/>
        </w:numPr>
        <w:autoSpaceDE w:val="0"/>
        <w:autoSpaceDN w:val="0"/>
        <w:adjustRightInd w:val="0"/>
        <w:spacing w:before="120"/>
        <w:ind w:left="1080" w:right="-720"/>
        <w:rPr>
          <w:rFonts w:ascii="Times New Roman" w:hAnsi="Times New Roman" w:cs="Times New Roman"/>
          <w:i/>
          <w:iCs/>
          <w:sz w:val="20"/>
          <w:szCs w:val="20"/>
        </w:rPr>
      </w:pPr>
      <w:r w:rsidRPr="00612C58">
        <w:rPr>
          <w:rFonts w:ascii="Arial" w:hAnsi="Arial" w:cs="Arial"/>
          <w:i/>
          <w:iCs/>
          <w:sz w:val="20"/>
          <w:szCs w:val="20"/>
        </w:rPr>
        <w:t>Scope of the work: departmental, college, university, or service to your professional association(s)</w:t>
      </w:r>
      <w:r w:rsidRPr="00612C58">
        <w:rPr>
          <w:rFonts w:ascii="Times New Roman" w:hAnsi="Times New Roman" w:cs="Times New Roman"/>
          <w:i/>
          <w:iCs/>
          <w:sz w:val="20"/>
          <w:szCs w:val="20"/>
        </w:rPr>
        <w:t>.</w:t>
      </w:r>
    </w:p>
    <w:p w14:paraId="11229B71" w14:textId="03DA5048" w:rsidR="00C74B5E" w:rsidRPr="00612C58" w:rsidRDefault="00C74B5E" w:rsidP="00C74B5E">
      <w:pPr>
        <w:numPr>
          <w:ilvl w:val="0"/>
          <w:numId w:val="3"/>
        </w:numPr>
        <w:autoSpaceDE w:val="0"/>
        <w:autoSpaceDN w:val="0"/>
        <w:adjustRightInd w:val="0"/>
        <w:spacing w:before="120"/>
        <w:ind w:left="1080" w:right="-720"/>
        <w:rPr>
          <w:rFonts w:ascii="Times New Roman" w:hAnsi="Times New Roman" w:cs="Times New Roman"/>
          <w:i/>
          <w:iCs/>
          <w:sz w:val="20"/>
          <w:szCs w:val="20"/>
        </w:rPr>
      </w:pPr>
      <w:r w:rsidRPr="00612C58">
        <w:rPr>
          <w:rFonts w:ascii="Arial" w:hAnsi="Arial" w:cs="Arial"/>
          <w:i/>
          <w:iCs/>
          <w:sz w:val="20"/>
          <w:szCs w:val="20"/>
        </w:rPr>
        <w:t>Diversity and inclusion</w:t>
      </w:r>
      <w:r w:rsidRPr="00612C58">
        <w:rPr>
          <w:rFonts w:ascii="Times New Roman" w:hAnsi="Times New Roman" w:cs="Times New Roman"/>
          <w:i/>
          <w:iCs/>
          <w:sz w:val="20"/>
          <w:szCs w:val="20"/>
        </w:rPr>
        <w:t>.</w:t>
      </w:r>
    </w:p>
    <w:p w14:paraId="77B1ED2D" w14:textId="5FCF70C3" w:rsidR="00C74B5E" w:rsidRPr="00612C58" w:rsidRDefault="00C74B5E" w:rsidP="00C74B5E">
      <w:pPr>
        <w:numPr>
          <w:ilvl w:val="0"/>
          <w:numId w:val="3"/>
        </w:numPr>
        <w:autoSpaceDE w:val="0"/>
        <w:autoSpaceDN w:val="0"/>
        <w:adjustRightInd w:val="0"/>
        <w:spacing w:before="120"/>
        <w:ind w:left="1080" w:right="-720"/>
        <w:rPr>
          <w:rFonts w:ascii="Times New Roman" w:hAnsi="Times New Roman" w:cs="Times New Roman"/>
          <w:i/>
          <w:iCs/>
          <w:sz w:val="20"/>
          <w:szCs w:val="20"/>
        </w:rPr>
      </w:pPr>
      <w:r w:rsidRPr="00612C58">
        <w:rPr>
          <w:rFonts w:ascii="Arial" w:hAnsi="Arial" w:cs="Arial"/>
          <w:i/>
          <w:iCs/>
          <w:sz w:val="20"/>
          <w:szCs w:val="20"/>
        </w:rPr>
        <w:t>Impact: chairing a committee, serving on a board, being elected to an office, etc.</w:t>
      </w:r>
      <w:r w:rsidR="00BF0329">
        <w:rPr>
          <w:rFonts w:ascii="Arial" w:hAnsi="Arial" w:cs="Arial"/>
          <w:i/>
          <w:iCs/>
          <w:sz w:val="20"/>
          <w:szCs w:val="20"/>
        </w:rPr>
        <w:t>]</w:t>
      </w:r>
      <w:r w:rsidRPr="00612C58">
        <w:rPr>
          <w:rFonts w:ascii="Arial" w:hAnsi="Arial" w:cs="Arial"/>
          <w:i/>
          <w:iCs/>
          <w:sz w:val="20"/>
          <w:szCs w:val="20"/>
        </w:rPr>
        <w:t xml:space="preserve"> </w:t>
      </w:r>
    </w:p>
    <w:p w14:paraId="0AA0DD37" w14:textId="77777777" w:rsidR="00C74B5E" w:rsidRDefault="00C74B5E" w:rsidP="00C74B5E">
      <w:pPr>
        <w:autoSpaceDE w:val="0"/>
        <w:autoSpaceDN w:val="0"/>
        <w:adjustRightInd w:val="0"/>
        <w:spacing w:before="120"/>
        <w:ind w:right="-720"/>
        <w:rPr>
          <w:rFonts w:ascii="Times New Roman" w:hAnsi="Times New Roman" w:cs="Times New Roman"/>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25"/>
        <w:gridCol w:w="4225"/>
      </w:tblGrid>
      <w:tr w:rsidR="00C74B5E" w14:paraId="5254F44D" w14:textId="77777777">
        <w:tc>
          <w:tcPr>
            <w:tcW w:w="4225" w:type="dxa"/>
            <w:tcBorders>
              <w:top w:val="single" w:sz="4" w:space="0" w:color="BFBFBF"/>
              <w:bottom w:val="single" w:sz="4" w:space="0" w:color="BFBFBF"/>
              <w:right w:val="single" w:sz="4" w:space="0" w:color="BFBFBF"/>
            </w:tcBorders>
            <w:tcMar>
              <w:top w:w="100" w:type="nil"/>
              <w:right w:w="100" w:type="nil"/>
            </w:tcMar>
          </w:tcPr>
          <w:p w14:paraId="58533F8D" w14:textId="7D9F113D" w:rsidR="00C74B5E" w:rsidRDefault="00C74B5E">
            <w:pPr>
              <w:autoSpaceDE w:val="0"/>
              <w:autoSpaceDN w:val="0"/>
              <w:adjustRightInd w:val="0"/>
              <w:ind w:right="-720"/>
              <w:rPr>
                <w:rFonts w:ascii="Arial" w:hAnsi="Arial" w:cs="Arial"/>
                <w:b/>
                <w:bCs/>
                <w:sz w:val="20"/>
                <w:szCs w:val="20"/>
              </w:rPr>
            </w:pPr>
            <w:r>
              <w:rPr>
                <w:rFonts w:ascii="Arial" w:hAnsi="Arial" w:cs="Arial"/>
                <w:b/>
                <w:bCs/>
                <w:sz w:val="20"/>
                <w:szCs w:val="20"/>
              </w:rPr>
              <w:t>Self-Evaluation Score: Service</w:t>
            </w:r>
            <w:r w:rsidR="00612C58">
              <w:rPr>
                <w:rFonts w:ascii="Arial" w:hAnsi="Arial" w:cs="Arial"/>
                <w:b/>
                <w:bCs/>
                <w:sz w:val="20"/>
                <w:szCs w:val="20"/>
              </w:rPr>
              <w:t xml:space="preserve"> (Mark One)</w:t>
            </w:r>
          </w:p>
        </w:tc>
        <w:tc>
          <w:tcPr>
            <w:tcW w:w="4225" w:type="dxa"/>
            <w:tcBorders>
              <w:top w:val="single" w:sz="4" w:space="0" w:color="BFBFBF"/>
              <w:left w:val="single" w:sz="4" w:space="0" w:color="BFBFBF"/>
              <w:bottom w:val="single" w:sz="4" w:space="0" w:color="BFBFBF"/>
            </w:tcBorders>
            <w:tcMar>
              <w:top w:w="100" w:type="nil"/>
              <w:right w:w="100" w:type="nil"/>
            </w:tcMar>
          </w:tcPr>
          <w:p w14:paraId="0CB9E363" w14:textId="77777777" w:rsidR="00C74B5E" w:rsidRDefault="00C74B5E">
            <w:pPr>
              <w:autoSpaceDE w:val="0"/>
              <w:autoSpaceDN w:val="0"/>
              <w:adjustRightInd w:val="0"/>
              <w:rPr>
                <w:rFonts w:ascii="Arial" w:hAnsi="Arial" w:cs="Arial"/>
                <w:b/>
                <w:bCs/>
                <w:sz w:val="20"/>
                <w:szCs w:val="20"/>
              </w:rPr>
            </w:pPr>
          </w:p>
        </w:tc>
      </w:tr>
      <w:tr w:rsidR="00C74B5E" w14:paraId="6D06C4F5"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202D15AD" w14:textId="5A65460C"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7CA5504E"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Exceeds Expectations</w:t>
            </w:r>
          </w:p>
        </w:tc>
      </w:tr>
      <w:tr w:rsidR="00C74B5E" w14:paraId="069EFDEA"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37BED853" w14:textId="7A3D21FB"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2F7DC298"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Meets Expectations</w:t>
            </w:r>
          </w:p>
        </w:tc>
      </w:tr>
      <w:tr w:rsidR="00C74B5E" w14:paraId="42D39C04" w14:textId="77777777">
        <w:tblPrEx>
          <w:tblBorders>
            <w:top w:val="none" w:sz="0" w:space="0" w:color="auto"/>
            <w:bottom w:val="single" w:sz="4" w:space="0" w:color="BFBFBF"/>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1C7FB26E" w14:textId="164DA268"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69ECF72E"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Fails to Meet Expectations</w:t>
            </w:r>
          </w:p>
        </w:tc>
      </w:tr>
    </w:tbl>
    <w:p w14:paraId="4B152C67" w14:textId="77777777" w:rsidR="00C74B5E" w:rsidRDefault="00C74B5E" w:rsidP="00C74B5E">
      <w:pPr>
        <w:autoSpaceDE w:val="0"/>
        <w:autoSpaceDN w:val="0"/>
        <w:adjustRightInd w:val="0"/>
        <w:spacing w:before="120"/>
        <w:ind w:left="360" w:right="-720"/>
        <w:rPr>
          <w:rFonts w:ascii="Times New Roman" w:hAnsi="Times New Roman" w:cs="Times New Roman"/>
          <w:sz w:val="20"/>
          <w:szCs w:val="20"/>
        </w:rPr>
      </w:pPr>
    </w:p>
    <w:p w14:paraId="769F8078" w14:textId="72F391A3" w:rsidR="00C74B5E" w:rsidRDefault="00C74B5E" w:rsidP="00612C58">
      <w:pPr>
        <w:autoSpaceDE w:val="0"/>
        <w:autoSpaceDN w:val="0"/>
        <w:adjustRightInd w:val="0"/>
        <w:spacing w:before="240"/>
        <w:ind w:left="720" w:right="-720" w:hanging="360"/>
        <w:rPr>
          <w:rFonts w:ascii="Arial" w:hAnsi="Arial" w:cs="Arial"/>
          <w:b/>
          <w:bCs/>
          <w:sz w:val="20"/>
          <w:szCs w:val="20"/>
        </w:rPr>
      </w:pPr>
      <w:r>
        <w:rPr>
          <w:rFonts w:ascii="Arial" w:hAnsi="Arial" w:cs="Arial"/>
          <w:b/>
          <w:bCs/>
          <w:sz w:val="20"/>
          <w:szCs w:val="20"/>
        </w:rPr>
        <w:t>B. Chair's Assessment</w:t>
      </w:r>
      <w:r w:rsidR="00612C58">
        <w:rPr>
          <w:rFonts w:ascii="Arial" w:hAnsi="Arial" w:cs="Arial"/>
          <w:b/>
          <w:bCs/>
          <w:sz w:val="20"/>
          <w:szCs w:val="20"/>
        </w:rPr>
        <w:t>:</w:t>
      </w:r>
    </w:p>
    <w:p w14:paraId="5E05438C" w14:textId="252932E7" w:rsidR="00C74B5E" w:rsidRDefault="00C74B5E" w:rsidP="00C74B5E">
      <w:pPr>
        <w:autoSpaceDE w:val="0"/>
        <w:autoSpaceDN w:val="0"/>
        <w:adjustRightInd w:val="0"/>
        <w:spacing w:before="120"/>
        <w:ind w:left="360" w:right="-720" w:hanging="360"/>
        <w:rPr>
          <w:rFonts w:ascii="Arial" w:hAnsi="Arial" w:cs="Arial"/>
          <w:sz w:val="20"/>
          <w:szCs w:val="20"/>
        </w:rPr>
      </w:pPr>
    </w:p>
    <w:p w14:paraId="38928F07" w14:textId="77777777" w:rsidR="00612C58" w:rsidRDefault="00612C58" w:rsidP="00C74B5E">
      <w:pPr>
        <w:autoSpaceDE w:val="0"/>
        <w:autoSpaceDN w:val="0"/>
        <w:adjustRightInd w:val="0"/>
        <w:spacing w:before="120"/>
        <w:ind w:left="360" w:right="-720" w:hanging="360"/>
        <w:rPr>
          <w:rFonts w:ascii="Arial" w:hAnsi="Arial" w:cs="Arial"/>
          <w:sz w:val="20"/>
          <w:szCs w:val="20"/>
        </w:rPr>
      </w:pPr>
    </w:p>
    <w:tbl>
      <w:tblPr>
        <w:tblW w:w="0" w:type="auto"/>
        <w:tblInd w:w="-113"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4225"/>
        <w:gridCol w:w="4225"/>
      </w:tblGrid>
      <w:tr w:rsidR="00C74B5E" w14:paraId="53766199" w14:textId="77777777">
        <w:tc>
          <w:tcPr>
            <w:tcW w:w="4225" w:type="dxa"/>
            <w:tcBorders>
              <w:top w:val="single" w:sz="4" w:space="0" w:color="BFBFBF"/>
              <w:bottom w:val="single" w:sz="4" w:space="0" w:color="BFBFBF"/>
              <w:right w:val="single" w:sz="4" w:space="0" w:color="BFBFBF"/>
            </w:tcBorders>
            <w:tcMar>
              <w:top w:w="100" w:type="nil"/>
              <w:right w:w="100" w:type="nil"/>
            </w:tcMar>
          </w:tcPr>
          <w:p w14:paraId="0AFD4182" w14:textId="7E383EBD" w:rsidR="00C74B5E" w:rsidRDefault="00BF0329">
            <w:pPr>
              <w:autoSpaceDE w:val="0"/>
              <w:autoSpaceDN w:val="0"/>
              <w:adjustRightInd w:val="0"/>
              <w:ind w:right="-720"/>
              <w:rPr>
                <w:rFonts w:ascii="Arial" w:hAnsi="Arial" w:cs="Arial"/>
                <w:b/>
                <w:bCs/>
                <w:sz w:val="20"/>
                <w:szCs w:val="20"/>
              </w:rPr>
            </w:pPr>
            <w:r>
              <w:rPr>
                <w:rFonts w:ascii="Arial" w:hAnsi="Arial" w:cs="Arial"/>
                <w:b/>
                <w:bCs/>
                <w:sz w:val="20"/>
                <w:szCs w:val="20"/>
              </w:rPr>
              <w:t>Chair’s Assessment</w:t>
            </w:r>
            <w:r w:rsidR="00C74B5E">
              <w:rPr>
                <w:rFonts w:ascii="Arial" w:hAnsi="Arial" w:cs="Arial"/>
                <w:b/>
                <w:bCs/>
                <w:sz w:val="20"/>
                <w:szCs w:val="20"/>
              </w:rPr>
              <w:t>: Service</w:t>
            </w:r>
          </w:p>
        </w:tc>
        <w:tc>
          <w:tcPr>
            <w:tcW w:w="4225" w:type="dxa"/>
            <w:tcBorders>
              <w:top w:val="single" w:sz="4" w:space="0" w:color="BFBFBF"/>
              <w:left w:val="single" w:sz="4" w:space="0" w:color="BFBFBF"/>
              <w:bottom w:val="single" w:sz="4" w:space="0" w:color="BFBFBF"/>
            </w:tcBorders>
            <w:tcMar>
              <w:top w:w="100" w:type="nil"/>
              <w:right w:w="100" w:type="nil"/>
            </w:tcMar>
          </w:tcPr>
          <w:p w14:paraId="30C6BE11" w14:textId="77777777" w:rsidR="00C74B5E" w:rsidRDefault="00C74B5E">
            <w:pPr>
              <w:autoSpaceDE w:val="0"/>
              <w:autoSpaceDN w:val="0"/>
              <w:adjustRightInd w:val="0"/>
              <w:rPr>
                <w:rFonts w:ascii="Arial" w:hAnsi="Arial" w:cs="Arial"/>
                <w:b/>
                <w:bCs/>
                <w:sz w:val="20"/>
                <w:szCs w:val="20"/>
              </w:rPr>
            </w:pPr>
          </w:p>
        </w:tc>
      </w:tr>
      <w:tr w:rsidR="00C74B5E" w14:paraId="68BCEBA4"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7F8B1919" w14:textId="3B5C2BF3"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164ED137"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Exceeds Expectations</w:t>
            </w:r>
          </w:p>
        </w:tc>
      </w:tr>
      <w:tr w:rsidR="00C74B5E" w14:paraId="0A8F1F93" w14:textId="77777777">
        <w:tblPrEx>
          <w:tblBorders>
            <w:top w:val="none" w:sz="0" w:space="0" w:color="auto"/>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32A8E96A" w14:textId="5A0EDDA5"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150F647F"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Meets Expectations</w:t>
            </w:r>
          </w:p>
        </w:tc>
      </w:tr>
      <w:tr w:rsidR="00C74B5E" w14:paraId="4810ECDB" w14:textId="77777777">
        <w:tblPrEx>
          <w:tblBorders>
            <w:top w:val="none" w:sz="0" w:space="0" w:color="auto"/>
            <w:bottom w:val="single" w:sz="4" w:space="0" w:color="BFBFBF"/>
          </w:tblBorders>
        </w:tblPrEx>
        <w:tc>
          <w:tcPr>
            <w:tcW w:w="1620" w:type="dxa"/>
            <w:tcBorders>
              <w:top w:val="single" w:sz="4" w:space="0" w:color="BFBFBF"/>
              <w:bottom w:val="single" w:sz="4" w:space="0" w:color="BFBFBF"/>
              <w:right w:val="single" w:sz="4" w:space="0" w:color="BFBFBF"/>
            </w:tcBorders>
            <w:tcMar>
              <w:top w:w="100" w:type="nil"/>
              <w:right w:w="100" w:type="nil"/>
            </w:tcMar>
          </w:tcPr>
          <w:p w14:paraId="2FBB1029" w14:textId="0759F104" w:rsidR="00C74B5E" w:rsidRDefault="00C74B5E">
            <w:pPr>
              <w:autoSpaceDE w:val="0"/>
              <w:autoSpaceDN w:val="0"/>
              <w:adjustRightInd w:val="0"/>
              <w:ind w:right="-720"/>
              <w:rPr>
                <w:rFonts w:ascii="Arial" w:hAnsi="Arial" w:cs="Arial"/>
                <w:sz w:val="20"/>
                <w:szCs w:val="20"/>
              </w:rPr>
            </w:pPr>
          </w:p>
        </w:tc>
        <w:tc>
          <w:tcPr>
            <w:tcW w:w="2605" w:type="dxa"/>
            <w:tcBorders>
              <w:top w:val="single" w:sz="4" w:space="0" w:color="BFBFBF"/>
              <w:left w:val="single" w:sz="4" w:space="0" w:color="BFBFBF"/>
              <w:bottom w:val="single" w:sz="4" w:space="0" w:color="BFBFBF"/>
            </w:tcBorders>
            <w:tcMar>
              <w:top w:w="100" w:type="nil"/>
              <w:right w:w="100" w:type="nil"/>
            </w:tcMar>
          </w:tcPr>
          <w:p w14:paraId="3667D2DB" w14:textId="77777777" w:rsidR="00C74B5E" w:rsidRDefault="00C74B5E">
            <w:pPr>
              <w:autoSpaceDE w:val="0"/>
              <w:autoSpaceDN w:val="0"/>
              <w:adjustRightInd w:val="0"/>
              <w:ind w:right="-720"/>
              <w:rPr>
                <w:rFonts w:ascii="Arial" w:hAnsi="Arial" w:cs="Arial"/>
                <w:sz w:val="20"/>
                <w:szCs w:val="20"/>
              </w:rPr>
            </w:pPr>
            <w:r>
              <w:rPr>
                <w:rFonts w:ascii="Arial" w:hAnsi="Arial" w:cs="Arial"/>
                <w:sz w:val="20"/>
                <w:szCs w:val="20"/>
              </w:rPr>
              <w:t>Fails to Meet Expectations</w:t>
            </w:r>
          </w:p>
        </w:tc>
      </w:tr>
    </w:tbl>
    <w:p w14:paraId="6A10606C" w14:textId="77777777" w:rsidR="00C74B5E" w:rsidRDefault="00C74B5E" w:rsidP="00C74B5E">
      <w:pPr>
        <w:autoSpaceDE w:val="0"/>
        <w:autoSpaceDN w:val="0"/>
        <w:adjustRightInd w:val="0"/>
        <w:spacing w:after="200" w:line="276" w:lineRule="auto"/>
        <w:ind w:right="-720"/>
        <w:rPr>
          <w:rFonts w:ascii="Times New Roman" w:hAnsi="Times New Roman" w:cs="Times New Roman"/>
          <w:sz w:val="20"/>
          <w:szCs w:val="20"/>
        </w:rPr>
      </w:pPr>
    </w:p>
    <w:p w14:paraId="13F69C78" w14:textId="77777777" w:rsidR="00612C58" w:rsidRDefault="00612C58">
      <w:pPr>
        <w:rPr>
          <w:rFonts w:ascii="Arial" w:hAnsi="Arial" w:cs="Arial"/>
          <w:b/>
          <w:bCs/>
          <w:sz w:val="20"/>
          <w:szCs w:val="20"/>
        </w:rPr>
      </w:pPr>
      <w:r>
        <w:rPr>
          <w:rFonts w:ascii="Arial" w:hAnsi="Arial" w:cs="Arial"/>
          <w:b/>
          <w:bCs/>
          <w:sz w:val="20"/>
          <w:szCs w:val="20"/>
        </w:rPr>
        <w:br w:type="page"/>
      </w:r>
    </w:p>
    <w:p w14:paraId="114FFF7B" w14:textId="0B09D9D6" w:rsidR="00C74B5E" w:rsidRDefault="00C74B5E" w:rsidP="00C74B5E">
      <w:pPr>
        <w:autoSpaceDE w:val="0"/>
        <w:autoSpaceDN w:val="0"/>
        <w:adjustRightInd w:val="0"/>
        <w:spacing w:before="240"/>
        <w:ind w:left="360" w:right="-720" w:hanging="360"/>
        <w:rPr>
          <w:rFonts w:ascii="Arial" w:hAnsi="Arial" w:cs="Arial"/>
          <w:b/>
          <w:bCs/>
          <w:sz w:val="20"/>
          <w:szCs w:val="20"/>
        </w:rPr>
      </w:pPr>
      <w:r>
        <w:rPr>
          <w:rFonts w:ascii="Arial" w:hAnsi="Arial" w:cs="Arial"/>
          <w:b/>
          <w:bCs/>
          <w:sz w:val="20"/>
          <w:szCs w:val="20"/>
        </w:rPr>
        <w:t>IV. Progress Toward Associate Professor/Tenure, Professor or Post-Tenure Review</w:t>
      </w:r>
    </w:p>
    <w:p w14:paraId="4508C8E8" w14:textId="77777777" w:rsidR="00C74B5E" w:rsidRDefault="00C74B5E" w:rsidP="00C74B5E">
      <w:pPr>
        <w:autoSpaceDE w:val="0"/>
        <w:autoSpaceDN w:val="0"/>
        <w:adjustRightInd w:val="0"/>
        <w:spacing w:before="120"/>
        <w:ind w:left="720" w:right="-720" w:hanging="360"/>
        <w:rPr>
          <w:rFonts w:ascii="Times New Roman" w:hAnsi="Times New Roman" w:cs="Times New Roman"/>
          <w:b/>
          <w:bCs/>
          <w:sz w:val="20"/>
          <w:szCs w:val="20"/>
        </w:rPr>
      </w:pPr>
    </w:p>
    <w:p w14:paraId="7D104119" w14:textId="05270DE8" w:rsidR="00C74B5E" w:rsidRDefault="00C74B5E" w:rsidP="00C74B5E">
      <w:pPr>
        <w:autoSpaceDE w:val="0"/>
        <w:autoSpaceDN w:val="0"/>
        <w:adjustRightInd w:val="0"/>
        <w:spacing w:before="120"/>
        <w:ind w:left="720" w:right="-720" w:hanging="360"/>
        <w:rPr>
          <w:rFonts w:ascii="Arial" w:hAnsi="Arial" w:cs="Arial"/>
          <w:b/>
          <w:bCs/>
          <w:sz w:val="20"/>
          <w:szCs w:val="20"/>
        </w:rPr>
      </w:pPr>
      <w:r>
        <w:rPr>
          <w:rFonts w:ascii="Arial" w:hAnsi="Arial" w:cs="Arial"/>
          <w:b/>
          <w:bCs/>
          <w:sz w:val="20"/>
          <w:szCs w:val="20"/>
        </w:rPr>
        <w:t>A. Self-Evaluation</w:t>
      </w:r>
      <w:r w:rsidR="00612C58">
        <w:rPr>
          <w:rFonts w:ascii="Arial" w:hAnsi="Arial" w:cs="Arial"/>
          <w:b/>
          <w:bCs/>
          <w:sz w:val="20"/>
          <w:szCs w:val="20"/>
        </w:rPr>
        <w:t>:</w:t>
      </w:r>
    </w:p>
    <w:p w14:paraId="739E4D98" w14:textId="77777777" w:rsidR="00C74B5E" w:rsidRDefault="00C74B5E" w:rsidP="00C74B5E">
      <w:pPr>
        <w:autoSpaceDE w:val="0"/>
        <w:autoSpaceDN w:val="0"/>
        <w:adjustRightInd w:val="0"/>
        <w:spacing w:before="120"/>
        <w:ind w:left="720" w:right="-720" w:hanging="360"/>
        <w:rPr>
          <w:rFonts w:ascii="Times New Roman" w:hAnsi="Times New Roman" w:cs="Times New Roman"/>
          <w:sz w:val="20"/>
          <w:szCs w:val="20"/>
        </w:rPr>
      </w:pPr>
    </w:p>
    <w:p w14:paraId="60DDB490" w14:textId="77777777" w:rsidR="00C74B5E" w:rsidRDefault="00C74B5E" w:rsidP="00C74B5E">
      <w:pPr>
        <w:autoSpaceDE w:val="0"/>
        <w:autoSpaceDN w:val="0"/>
        <w:adjustRightInd w:val="0"/>
        <w:spacing w:before="120"/>
        <w:ind w:left="720" w:right="-720" w:hanging="360"/>
        <w:rPr>
          <w:rFonts w:ascii="Times New Roman" w:hAnsi="Times New Roman" w:cs="Times New Roman"/>
          <w:b/>
          <w:bCs/>
          <w:sz w:val="20"/>
          <w:szCs w:val="20"/>
        </w:rPr>
      </w:pPr>
    </w:p>
    <w:p w14:paraId="3464F30C" w14:textId="464D4224" w:rsidR="00C74B5E" w:rsidRDefault="00C74B5E" w:rsidP="00C74B5E">
      <w:pPr>
        <w:autoSpaceDE w:val="0"/>
        <w:autoSpaceDN w:val="0"/>
        <w:adjustRightInd w:val="0"/>
        <w:spacing w:before="120"/>
        <w:ind w:left="720" w:right="-720" w:hanging="360"/>
        <w:rPr>
          <w:rFonts w:ascii="Arial" w:hAnsi="Arial" w:cs="Arial"/>
          <w:b/>
          <w:bCs/>
          <w:sz w:val="20"/>
          <w:szCs w:val="20"/>
        </w:rPr>
      </w:pPr>
      <w:r>
        <w:rPr>
          <w:rFonts w:ascii="Arial" w:hAnsi="Arial" w:cs="Arial"/>
          <w:b/>
          <w:bCs/>
          <w:sz w:val="20"/>
          <w:szCs w:val="20"/>
        </w:rPr>
        <w:t>B. Chair's Assessment</w:t>
      </w:r>
      <w:r w:rsidR="00612C58">
        <w:rPr>
          <w:rFonts w:ascii="Arial" w:hAnsi="Arial" w:cs="Arial"/>
          <w:b/>
          <w:bCs/>
          <w:sz w:val="20"/>
          <w:szCs w:val="20"/>
        </w:rPr>
        <w:t>:</w:t>
      </w:r>
    </w:p>
    <w:p w14:paraId="1FCCDB11" w14:textId="77777777" w:rsidR="00C74B5E" w:rsidRDefault="00C74B5E" w:rsidP="00C74B5E">
      <w:pPr>
        <w:autoSpaceDE w:val="0"/>
        <w:autoSpaceDN w:val="0"/>
        <w:adjustRightInd w:val="0"/>
        <w:spacing w:before="120"/>
        <w:ind w:left="720" w:right="-720" w:hanging="360"/>
        <w:rPr>
          <w:rFonts w:ascii="Arial" w:hAnsi="Arial" w:cs="Arial"/>
          <w:b/>
          <w:bCs/>
          <w:sz w:val="20"/>
          <w:szCs w:val="20"/>
        </w:rPr>
      </w:pPr>
    </w:p>
    <w:p w14:paraId="6036EA8E" w14:textId="77777777" w:rsidR="00612C58" w:rsidRDefault="00612C58" w:rsidP="00612C58">
      <w:pPr>
        <w:autoSpaceDE w:val="0"/>
        <w:autoSpaceDN w:val="0"/>
        <w:adjustRightInd w:val="0"/>
        <w:spacing w:after="200" w:line="276" w:lineRule="auto"/>
        <w:ind w:right="-720"/>
        <w:rPr>
          <w:rFonts w:ascii="Arial" w:hAnsi="Arial" w:cs="Arial"/>
          <w:b/>
          <w:bCs/>
          <w:sz w:val="20"/>
          <w:szCs w:val="20"/>
        </w:rPr>
      </w:pPr>
    </w:p>
    <w:p w14:paraId="16B066E3" w14:textId="77777777" w:rsidR="00612C58" w:rsidRDefault="00612C58">
      <w:pPr>
        <w:rPr>
          <w:rFonts w:ascii="Arial" w:hAnsi="Arial" w:cs="Arial"/>
          <w:b/>
          <w:bCs/>
          <w:sz w:val="20"/>
          <w:szCs w:val="20"/>
        </w:rPr>
      </w:pPr>
      <w:r>
        <w:rPr>
          <w:rFonts w:ascii="Arial" w:hAnsi="Arial" w:cs="Arial"/>
          <w:b/>
          <w:bCs/>
          <w:sz w:val="20"/>
          <w:szCs w:val="20"/>
        </w:rPr>
        <w:br w:type="page"/>
      </w:r>
    </w:p>
    <w:p w14:paraId="4DE5E309" w14:textId="06416AF2" w:rsidR="00C74B5E" w:rsidRPr="00612C58" w:rsidRDefault="00C74B5E" w:rsidP="00612C58">
      <w:pPr>
        <w:autoSpaceDE w:val="0"/>
        <w:autoSpaceDN w:val="0"/>
        <w:adjustRightInd w:val="0"/>
        <w:spacing w:after="200" w:line="276" w:lineRule="auto"/>
        <w:ind w:right="-720"/>
        <w:rPr>
          <w:rFonts w:ascii="Times New Roman" w:hAnsi="Times New Roman" w:cs="Times New Roman"/>
          <w:sz w:val="20"/>
          <w:szCs w:val="20"/>
        </w:rPr>
      </w:pPr>
      <w:r>
        <w:rPr>
          <w:rFonts w:ascii="Arial" w:hAnsi="Arial" w:cs="Arial"/>
          <w:b/>
          <w:bCs/>
          <w:sz w:val="20"/>
          <w:szCs w:val="20"/>
        </w:rPr>
        <w:t>V. Goal-Setting for the Next Academic Year</w:t>
      </w:r>
    </w:p>
    <w:p w14:paraId="4D70FCD9" w14:textId="77777777" w:rsidR="00C74B5E" w:rsidRDefault="00C74B5E" w:rsidP="00C74B5E">
      <w:pPr>
        <w:autoSpaceDE w:val="0"/>
        <w:autoSpaceDN w:val="0"/>
        <w:adjustRightInd w:val="0"/>
        <w:spacing w:before="120"/>
        <w:ind w:left="720" w:right="-720" w:hanging="360"/>
        <w:rPr>
          <w:rFonts w:ascii="Times New Roman" w:hAnsi="Times New Roman" w:cs="Times New Roman"/>
          <w:b/>
          <w:bCs/>
          <w:sz w:val="20"/>
          <w:szCs w:val="20"/>
        </w:rPr>
      </w:pPr>
    </w:p>
    <w:p w14:paraId="02A0E834" w14:textId="1CEF3626" w:rsidR="00C74B5E" w:rsidRDefault="00C74B5E" w:rsidP="00C74B5E">
      <w:pPr>
        <w:autoSpaceDE w:val="0"/>
        <w:autoSpaceDN w:val="0"/>
        <w:adjustRightInd w:val="0"/>
        <w:spacing w:before="120"/>
        <w:ind w:left="720" w:right="-720" w:hanging="360"/>
        <w:rPr>
          <w:rFonts w:ascii="Arial" w:hAnsi="Arial" w:cs="Arial"/>
          <w:b/>
          <w:bCs/>
          <w:sz w:val="20"/>
          <w:szCs w:val="20"/>
        </w:rPr>
      </w:pPr>
      <w:r>
        <w:rPr>
          <w:rFonts w:ascii="Arial" w:hAnsi="Arial" w:cs="Arial"/>
          <w:b/>
          <w:bCs/>
          <w:sz w:val="20"/>
          <w:szCs w:val="20"/>
        </w:rPr>
        <w:t>A. Faculty Member's Goals (Instruction, research/creative activity, and service)</w:t>
      </w:r>
      <w:r w:rsidR="00612C58">
        <w:rPr>
          <w:rFonts w:ascii="Arial" w:hAnsi="Arial" w:cs="Arial"/>
          <w:b/>
          <w:bCs/>
          <w:sz w:val="20"/>
          <w:szCs w:val="20"/>
        </w:rPr>
        <w:t>:</w:t>
      </w:r>
    </w:p>
    <w:p w14:paraId="6EAE2387" w14:textId="3EFA58B0" w:rsidR="00C74B5E" w:rsidRDefault="00C74B5E" w:rsidP="00612C58">
      <w:pPr>
        <w:autoSpaceDE w:val="0"/>
        <w:autoSpaceDN w:val="0"/>
        <w:adjustRightInd w:val="0"/>
        <w:spacing w:before="120"/>
        <w:ind w:right="-720"/>
        <w:rPr>
          <w:rFonts w:ascii="Arial" w:hAnsi="Arial" w:cs="Arial"/>
          <w:sz w:val="20"/>
          <w:szCs w:val="20"/>
        </w:rPr>
      </w:pPr>
    </w:p>
    <w:p w14:paraId="2995F159" w14:textId="77777777" w:rsidR="00C74B5E" w:rsidRDefault="00C74B5E" w:rsidP="00C74B5E">
      <w:pPr>
        <w:autoSpaceDE w:val="0"/>
        <w:autoSpaceDN w:val="0"/>
        <w:adjustRightInd w:val="0"/>
        <w:spacing w:before="120"/>
        <w:ind w:left="360" w:right="-720"/>
        <w:rPr>
          <w:rFonts w:ascii="Arial" w:hAnsi="Arial" w:cs="Arial"/>
          <w:sz w:val="20"/>
          <w:szCs w:val="20"/>
        </w:rPr>
      </w:pPr>
    </w:p>
    <w:p w14:paraId="7858AE2F" w14:textId="1FFD05D5" w:rsidR="00C74B5E" w:rsidRDefault="00C74B5E" w:rsidP="00C74B5E">
      <w:pPr>
        <w:autoSpaceDE w:val="0"/>
        <w:autoSpaceDN w:val="0"/>
        <w:adjustRightInd w:val="0"/>
        <w:spacing w:before="120"/>
        <w:ind w:left="720" w:right="-720" w:hanging="360"/>
        <w:rPr>
          <w:rFonts w:ascii="Arial" w:hAnsi="Arial" w:cs="Arial"/>
          <w:b/>
          <w:bCs/>
          <w:sz w:val="20"/>
          <w:szCs w:val="20"/>
        </w:rPr>
      </w:pPr>
      <w:r>
        <w:rPr>
          <w:rFonts w:ascii="Arial" w:hAnsi="Arial" w:cs="Arial"/>
          <w:b/>
          <w:bCs/>
          <w:sz w:val="20"/>
          <w:szCs w:val="20"/>
        </w:rPr>
        <w:t>B. Chair Comments</w:t>
      </w:r>
      <w:r w:rsidR="00612C58">
        <w:rPr>
          <w:rFonts w:ascii="Arial" w:hAnsi="Arial" w:cs="Arial"/>
          <w:b/>
          <w:bCs/>
          <w:sz w:val="20"/>
          <w:szCs w:val="20"/>
        </w:rPr>
        <w:t>:</w:t>
      </w:r>
    </w:p>
    <w:p w14:paraId="2FFBD670" w14:textId="48D56E6E" w:rsidR="00C74B5E" w:rsidRDefault="00C74B5E" w:rsidP="00612C58">
      <w:pPr>
        <w:autoSpaceDE w:val="0"/>
        <w:autoSpaceDN w:val="0"/>
        <w:adjustRightInd w:val="0"/>
        <w:spacing w:before="120"/>
        <w:ind w:right="-720"/>
        <w:rPr>
          <w:rFonts w:ascii="Arial" w:hAnsi="Arial" w:cs="Arial"/>
          <w:sz w:val="20"/>
          <w:szCs w:val="20"/>
        </w:rPr>
      </w:pPr>
    </w:p>
    <w:p w14:paraId="50848078" w14:textId="77777777" w:rsidR="00612C58" w:rsidRDefault="00612C58" w:rsidP="00612C58">
      <w:pPr>
        <w:autoSpaceDE w:val="0"/>
        <w:autoSpaceDN w:val="0"/>
        <w:adjustRightInd w:val="0"/>
        <w:spacing w:after="200" w:line="276" w:lineRule="auto"/>
        <w:ind w:right="-720"/>
        <w:rPr>
          <w:rFonts w:ascii="Times New Roman" w:hAnsi="Times New Roman" w:cs="Times New Roman"/>
          <w:sz w:val="20"/>
          <w:szCs w:val="20"/>
        </w:rPr>
      </w:pPr>
    </w:p>
    <w:p w14:paraId="17522BE6" w14:textId="7E677419" w:rsidR="00C74B5E" w:rsidRPr="00612C58" w:rsidRDefault="00C74B5E" w:rsidP="00612C58">
      <w:pPr>
        <w:autoSpaceDE w:val="0"/>
        <w:autoSpaceDN w:val="0"/>
        <w:adjustRightInd w:val="0"/>
        <w:spacing w:after="200" w:line="276" w:lineRule="auto"/>
        <w:ind w:right="-720"/>
        <w:rPr>
          <w:rFonts w:ascii="Times New Roman" w:hAnsi="Times New Roman" w:cs="Times New Roman"/>
          <w:sz w:val="20"/>
          <w:szCs w:val="20"/>
        </w:rPr>
      </w:pPr>
      <w:r>
        <w:rPr>
          <w:rFonts w:ascii="Arial" w:hAnsi="Arial" w:cs="Arial"/>
          <w:b/>
          <w:bCs/>
          <w:sz w:val="20"/>
          <w:szCs w:val="20"/>
        </w:rPr>
        <w:t>Optional Comments:</w:t>
      </w:r>
      <w:r>
        <w:rPr>
          <w:rFonts w:ascii="Arial" w:hAnsi="Arial" w:cs="Arial"/>
          <w:sz w:val="20"/>
          <w:szCs w:val="20"/>
        </w:rPr>
        <w:t xml:space="preserve"> The faculty member may</w:t>
      </w:r>
      <w:r w:rsidR="00EB16D2">
        <w:rPr>
          <w:rFonts w:ascii="Arial" w:hAnsi="Arial" w:cs="Arial"/>
          <w:sz w:val="20"/>
          <w:szCs w:val="20"/>
        </w:rPr>
        <w:t xml:space="preserve"> include</w:t>
      </w:r>
      <w:r w:rsidR="004834FF">
        <w:rPr>
          <w:rFonts w:ascii="Arial" w:hAnsi="Arial" w:cs="Arial"/>
          <w:sz w:val="20"/>
          <w:szCs w:val="20"/>
        </w:rPr>
        <w:t xml:space="preserve"> additional</w:t>
      </w:r>
      <w:r w:rsidR="00EB16D2">
        <w:rPr>
          <w:rFonts w:ascii="Arial" w:hAnsi="Arial" w:cs="Arial"/>
          <w:sz w:val="20"/>
          <w:szCs w:val="20"/>
        </w:rPr>
        <w:t xml:space="preserve"> </w:t>
      </w:r>
      <w:r>
        <w:rPr>
          <w:rFonts w:ascii="Arial" w:hAnsi="Arial" w:cs="Arial"/>
          <w:sz w:val="20"/>
          <w:szCs w:val="20"/>
        </w:rPr>
        <w:t xml:space="preserve">comments in response to the assessments of the department chair. </w:t>
      </w:r>
    </w:p>
    <w:p w14:paraId="5E8A59D2" w14:textId="1B149165" w:rsidR="00CF716B" w:rsidRDefault="00CF716B" w:rsidP="00C74B5E">
      <w:pPr>
        <w:autoSpaceDE w:val="0"/>
        <w:autoSpaceDN w:val="0"/>
        <w:adjustRightInd w:val="0"/>
        <w:spacing w:before="120"/>
        <w:ind w:right="-720"/>
        <w:rPr>
          <w:rFonts w:ascii="Arial" w:hAnsi="Arial" w:cs="Arial"/>
          <w:i/>
          <w:iCs/>
          <w:color w:val="000000" w:themeColor="text1"/>
          <w:sz w:val="20"/>
          <w:szCs w:val="20"/>
        </w:rPr>
      </w:pPr>
    </w:p>
    <w:p w14:paraId="7F1AA315" w14:textId="3BEF6333"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69BD7E0E" w14:textId="2599D9D2"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1A461500" w14:textId="0DA04DF6"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9DB893E" w14:textId="562CF62D"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15ECF058" w14:textId="3DCD2B32"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02FF0518" w14:textId="0C731ABA"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36D4FD1B" w14:textId="23FED3BC"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020DA32D" w14:textId="60399A96"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1CEC50E7" w14:textId="30E86152"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DEA517E" w14:textId="01452C4A"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5C0BA5E" w14:textId="5DBA9DC9"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B441411" w14:textId="5DC2A72B"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0F93F20B" w14:textId="39B9462C"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13C5C5FA" w14:textId="2548BFF2"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72F85C43" w14:textId="3CF85CC4"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1F0BB0BC" w14:textId="1E87D47F"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BEFC874" w14:textId="18E9EC73"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6120B73D" w14:textId="3F229998"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2D6B2E6B" w14:textId="03E07C51"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60DE0CD" w14:textId="6D760D35"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64E5AA4E" w14:textId="59C35C82"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36C0CFD4" w14:textId="1DF1C15F"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E942CAE" w14:textId="758300E0"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75074117" w14:textId="32591853"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1F07037E" w14:textId="6B1DBC5B"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6ECFE91D" w14:textId="392EF9B1"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5A2DD464" w14:textId="2B39D90B"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6548573B" w14:textId="23476347"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04B86367" w14:textId="77777777" w:rsidR="00764589" w:rsidRDefault="00764589" w:rsidP="00C74B5E">
      <w:pPr>
        <w:autoSpaceDE w:val="0"/>
        <w:autoSpaceDN w:val="0"/>
        <w:adjustRightInd w:val="0"/>
        <w:spacing w:before="120"/>
        <w:ind w:right="-720"/>
        <w:rPr>
          <w:rFonts w:ascii="Arial" w:hAnsi="Arial" w:cs="Arial"/>
          <w:i/>
          <w:iCs/>
          <w:color w:val="000000" w:themeColor="text1"/>
          <w:sz w:val="20"/>
          <w:szCs w:val="20"/>
        </w:rPr>
      </w:pPr>
    </w:p>
    <w:p w14:paraId="0D535E5C" w14:textId="4C186292" w:rsidR="00C74B5E" w:rsidRDefault="00C74B5E" w:rsidP="00C74B5E">
      <w:pPr>
        <w:autoSpaceDE w:val="0"/>
        <w:autoSpaceDN w:val="0"/>
        <w:adjustRightInd w:val="0"/>
        <w:spacing w:before="120"/>
        <w:ind w:right="-720"/>
        <w:rPr>
          <w:rFonts w:ascii="Arial" w:hAnsi="Arial" w:cs="Arial"/>
          <w:sz w:val="20"/>
          <w:szCs w:val="20"/>
          <w:u w:color="0000FF"/>
        </w:rPr>
      </w:pPr>
      <w:r>
        <w:rPr>
          <w:rFonts w:ascii="Arial" w:hAnsi="Arial" w:cs="Arial"/>
          <w:b/>
          <w:bCs/>
          <w:sz w:val="20"/>
          <w:szCs w:val="20"/>
          <w:u w:color="0000FF"/>
        </w:rPr>
        <w:t>Faculty Member:</w:t>
      </w:r>
      <w:r>
        <w:rPr>
          <w:rFonts w:ascii="Arial" w:hAnsi="Arial" w:cs="Arial"/>
          <w:sz w:val="20"/>
          <w:szCs w:val="20"/>
          <w:u w:color="0000FF"/>
        </w:rPr>
        <w:t xml:space="preserve"> I have reviewed this document and discussed the contents with the department chairperson. My signature means that I have been advised of my performance evaluation and does not necessarily imply that I agree with the evaluation. Failure to return a signed copy of this form to the department chair within thirty days of its receipt constitutes acknowledgement of receipt and refusal to return the form.</w:t>
      </w:r>
    </w:p>
    <w:p w14:paraId="0A66DCD2" w14:textId="77777777" w:rsidR="00C74B5E" w:rsidRDefault="00C74B5E" w:rsidP="00C74B5E">
      <w:pPr>
        <w:autoSpaceDE w:val="0"/>
        <w:autoSpaceDN w:val="0"/>
        <w:adjustRightInd w:val="0"/>
        <w:spacing w:before="120"/>
        <w:ind w:right="-720"/>
        <w:rPr>
          <w:rFonts w:ascii="Arial" w:hAnsi="Arial" w:cs="Arial"/>
          <w:sz w:val="20"/>
          <w:szCs w:val="20"/>
          <w:u w:color="0000FF"/>
        </w:rPr>
      </w:pPr>
    </w:p>
    <w:p w14:paraId="27321AFD" w14:textId="77777777" w:rsidR="00C74B5E" w:rsidRDefault="00C74B5E" w:rsidP="00C74B5E">
      <w:pPr>
        <w:autoSpaceDE w:val="0"/>
        <w:autoSpaceDN w:val="0"/>
        <w:adjustRightInd w:val="0"/>
        <w:spacing w:before="120"/>
        <w:ind w:right="-720"/>
        <w:rPr>
          <w:rFonts w:ascii="Arial" w:hAnsi="Arial" w:cs="Arial"/>
          <w:sz w:val="20"/>
          <w:szCs w:val="20"/>
          <w:u w:color="0000FF"/>
        </w:rPr>
      </w:pPr>
    </w:p>
    <w:tbl>
      <w:tblPr>
        <w:tblW w:w="9648" w:type="dxa"/>
        <w:tblInd w:w="-118" w:type="dxa"/>
        <w:tblBorders>
          <w:top w:val="nil"/>
          <w:left w:val="nil"/>
          <w:right w:val="nil"/>
        </w:tblBorders>
        <w:tblLayout w:type="fixed"/>
        <w:tblLook w:val="0000" w:firstRow="0" w:lastRow="0" w:firstColumn="0" w:lastColumn="0" w:noHBand="0" w:noVBand="0"/>
      </w:tblPr>
      <w:tblGrid>
        <w:gridCol w:w="2898"/>
        <w:gridCol w:w="3960"/>
        <w:gridCol w:w="810"/>
        <w:gridCol w:w="1980"/>
      </w:tblGrid>
      <w:tr w:rsidR="00C74B5E" w14:paraId="04952270" w14:textId="77777777" w:rsidTr="00BF0329">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8422650" w14:textId="1CA38DCB" w:rsidR="00C74B5E" w:rsidRDefault="00C74B5E" w:rsidP="00BF0329">
            <w:pPr>
              <w:autoSpaceDE w:val="0"/>
              <w:autoSpaceDN w:val="0"/>
              <w:adjustRightInd w:val="0"/>
              <w:spacing w:before="120"/>
              <w:ind w:right="-720"/>
              <w:rPr>
                <w:rFonts w:ascii="Arial" w:hAnsi="Arial" w:cs="Arial"/>
                <w:sz w:val="20"/>
                <w:szCs w:val="20"/>
                <w:u w:color="0000FF"/>
              </w:rPr>
            </w:pPr>
            <w:r>
              <w:rPr>
                <w:rFonts w:ascii="Arial" w:hAnsi="Arial" w:cs="Arial"/>
                <w:sz w:val="20"/>
                <w:szCs w:val="20"/>
                <w:u w:color="0000FF"/>
              </w:rPr>
              <w:t>Faculty Member's Signature</w:t>
            </w:r>
            <w:r w:rsidR="00BF0329">
              <w:rPr>
                <w:rFonts w:ascii="Arial" w:hAnsi="Arial" w:cs="Arial"/>
                <w:sz w:val="20"/>
                <w:szCs w:val="20"/>
                <w:u w:color="0000FF"/>
              </w:rPr>
              <w:t>:</w:t>
            </w:r>
          </w:p>
        </w:tc>
        <w:tc>
          <w:tcPr>
            <w:tcW w:w="396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2CC4B311" w14:textId="1DD27A50" w:rsidR="00C74B5E" w:rsidRDefault="00C74B5E" w:rsidP="00C74B5E">
            <w:pPr>
              <w:autoSpaceDE w:val="0"/>
              <w:autoSpaceDN w:val="0"/>
              <w:adjustRightInd w:val="0"/>
              <w:spacing w:before="120"/>
              <w:ind w:right="-720"/>
              <w:jc w:val="center"/>
              <w:rPr>
                <w:rFonts w:ascii="Arial" w:hAnsi="Arial" w:cs="Arial"/>
                <w:sz w:val="20"/>
                <w:szCs w:val="20"/>
                <w:u w:color="0000FF"/>
              </w:rPr>
            </w:pPr>
          </w:p>
        </w:tc>
        <w:tc>
          <w:tcPr>
            <w:tcW w:w="8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1164B27" w14:textId="77777777" w:rsidR="00C74B5E" w:rsidRDefault="00C74B5E" w:rsidP="00C74B5E">
            <w:pPr>
              <w:autoSpaceDE w:val="0"/>
              <w:autoSpaceDN w:val="0"/>
              <w:adjustRightInd w:val="0"/>
              <w:spacing w:before="120"/>
              <w:ind w:right="-720"/>
              <w:rPr>
                <w:rFonts w:ascii="Arial" w:hAnsi="Arial" w:cs="Arial"/>
                <w:sz w:val="20"/>
                <w:szCs w:val="20"/>
                <w:u w:color="0000FF"/>
              </w:rPr>
            </w:pPr>
            <w:r>
              <w:rPr>
                <w:rFonts w:ascii="Arial" w:hAnsi="Arial" w:cs="Arial"/>
                <w:sz w:val="20"/>
                <w:szCs w:val="20"/>
                <w:u w:color="0000FF"/>
              </w:rPr>
              <w:t>Date:</w:t>
            </w:r>
          </w:p>
        </w:tc>
        <w:tc>
          <w:tcPr>
            <w:tcW w:w="198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1F4DBE95" w14:textId="14C6D64B" w:rsidR="00C74B5E" w:rsidRDefault="00C74B5E" w:rsidP="00C74B5E">
            <w:pPr>
              <w:autoSpaceDE w:val="0"/>
              <w:autoSpaceDN w:val="0"/>
              <w:adjustRightInd w:val="0"/>
              <w:spacing w:before="120"/>
              <w:ind w:right="-720"/>
              <w:rPr>
                <w:rFonts w:ascii="Arial" w:hAnsi="Arial" w:cs="Arial"/>
                <w:sz w:val="20"/>
                <w:szCs w:val="20"/>
                <w:u w:color="0000FF"/>
              </w:rPr>
            </w:pPr>
          </w:p>
        </w:tc>
      </w:tr>
      <w:tr w:rsidR="00C74B5E" w14:paraId="63103E34" w14:textId="77777777" w:rsidTr="00BF0329">
        <w:tblPrEx>
          <w:tblBorders>
            <w:top w:val="none" w:sz="0" w:space="0" w:color="auto"/>
          </w:tblBorders>
        </w:tblPrEx>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F17A4F" w14:textId="49836629" w:rsidR="00C74B5E" w:rsidRDefault="00C74B5E" w:rsidP="00BF0329">
            <w:pPr>
              <w:autoSpaceDE w:val="0"/>
              <w:autoSpaceDN w:val="0"/>
              <w:adjustRightInd w:val="0"/>
              <w:spacing w:before="120"/>
              <w:ind w:right="-720"/>
              <w:rPr>
                <w:rFonts w:ascii="Arial" w:hAnsi="Arial" w:cs="Arial"/>
                <w:sz w:val="20"/>
                <w:szCs w:val="20"/>
                <w:u w:color="0000FF"/>
              </w:rPr>
            </w:pPr>
            <w:r>
              <w:rPr>
                <w:rFonts w:ascii="Arial" w:hAnsi="Arial" w:cs="Arial"/>
                <w:sz w:val="20"/>
                <w:szCs w:val="20"/>
                <w:u w:color="0000FF"/>
              </w:rPr>
              <w:t>Chairperson's Signature</w:t>
            </w:r>
            <w:r w:rsidR="00BF0329">
              <w:rPr>
                <w:rFonts w:ascii="Arial" w:hAnsi="Arial" w:cs="Arial"/>
                <w:sz w:val="20"/>
                <w:szCs w:val="20"/>
                <w:u w:color="0000FF"/>
              </w:rPr>
              <w:t>:</w:t>
            </w:r>
          </w:p>
        </w:tc>
        <w:tc>
          <w:tcPr>
            <w:tcW w:w="396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28EE18B8" w14:textId="2EAB07A2" w:rsidR="00C74B5E" w:rsidRDefault="00C74B5E" w:rsidP="00C74B5E">
            <w:pPr>
              <w:autoSpaceDE w:val="0"/>
              <w:autoSpaceDN w:val="0"/>
              <w:adjustRightInd w:val="0"/>
              <w:spacing w:before="120"/>
              <w:ind w:right="-720"/>
              <w:jc w:val="center"/>
              <w:rPr>
                <w:rFonts w:ascii="Arial" w:hAnsi="Arial" w:cs="Arial"/>
                <w:sz w:val="20"/>
                <w:szCs w:val="20"/>
                <w:u w:color="0000FF"/>
              </w:rPr>
            </w:pPr>
          </w:p>
        </w:tc>
        <w:tc>
          <w:tcPr>
            <w:tcW w:w="8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1371399" w14:textId="77777777" w:rsidR="00C74B5E" w:rsidRDefault="00C74B5E" w:rsidP="00C74B5E">
            <w:pPr>
              <w:autoSpaceDE w:val="0"/>
              <w:autoSpaceDN w:val="0"/>
              <w:adjustRightInd w:val="0"/>
              <w:spacing w:before="120"/>
              <w:ind w:right="-720"/>
              <w:rPr>
                <w:rFonts w:ascii="Arial" w:hAnsi="Arial" w:cs="Arial"/>
                <w:sz w:val="20"/>
                <w:szCs w:val="20"/>
                <w:u w:color="0000FF"/>
              </w:rPr>
            </w:pPr>
            <w:r>
              <w:rPr>
                <w:rFonts w:ascii="Arial" w:hAnsi="Arial" w:cs="Arial"/>
                <w:sz w:val="20"/>
                <w:szCs w:val="20"/>
                <w:u w:color="0000FF"/>
              </w:rPr>
              <w:t>Date:</w:t>
            </w:r>
          </w:p>
        </w:tc>
        <w:tc>
          <w:tcPr>
            <w:tcW w:w="198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48F7BCBB" w14:textId="64526FD3" w:rsidR="00C74B5E" w:rsidRDefault="00C74B5E" w:rsidP="00C74B5E">
            <w:pPr>
              <w:autoSpaceDE w:val="0"/>
              <w:autoSpaceDN w:val="0"/>
              <w:adjustRightInd w:val="0"/>
              <w:spacing w:before="120"/>
              <w:ind w:right="-720"/>
              <w:rPr>
                <w:rFonts w:ascii="Arial" w:hAnsi="Arial" w:cs="Arial"/>
                <w:sz w:val="20"/>
                <w:szCs w:val="20"/>
                <w:u w:color="0000FF"/>
              </w:rPr>
            </w:pPr>
          </w:p>
        </w:tc>
      </w:tr>
      <w:tr w:rsidR="00C74B5E" w14:paraId="75EB0FAA" w14:textId="77777777" w:rsidTr="00BF0329">
        <w:tc>
          <w:tcPr>
            <w:tcW w:w="289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6F6CF3" w14:textId="50F2FC53" w:rsidR="00C74B5E" w:rsidRDefault="00C74B5E" w:rsidP="00BF0329">
            <w:pPr>
              <w:autoSpaceDE w:val="0"/>
              <w:autoSpaceDN w:val="0"/>
              <w:adjustRightInd w:val="0"/>
              <w:spacing w:before="120"/>
              <w:ind w:right="-720"/>
              <w:rPr>
                <w:rFonts w:ascii="Arial" w:hAnsi="Arial" w:cs="Arial"/>
                <w:sz w:val="20"/>
                <w:szCs w:val="20"/>
                <w:u w:color="0000FF"/>
              </w:rPr>
            </w:pPr>
            <w:r>
              <w:rPr>
                <w:rFonts w:ascii="Arial" w:hAnsi="Arial" w:cs="Arial"/>
                <w:sz w:val="20"/>
                <w:szCs w:val="20"/>
                <w:u w:color="0000FF"/>
              </w:rPr>
              <w:t>Dean's Signature</w:t>
            </w:r>
            <w:r w:rsidR="00BF0329">
              <w:rPr>
                <w:rFonts w:ascii="Arial" w:hAnsi="Arial" w:cs="Arial"/>
                <w:sz w:val="20"/>
                <w:szCs w:val="20"/>
                <w:u w:color="0000FF"/>
              </w:rPr>
              <w:t>:</w:t>
            </w:r>
          </w:p>
        </w:tc>
        <w:tc>
          <w:tcPr>
            <w:tcW w:w="396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29B34C31" w14:textId="7250B102" w:rsidR="00C74B5E" w:rsidRDefault="00C74B5E" w:rsidP="00C74B5E">
            <w:pPr>
              <w:autoSpaceDE w:val="0"/>
              <w:autoSpaceDN w:val="0"/>
              <w:adjustRightInd w:val="0"/>
              <w:spacing w:before="120"/>
              <w:ind w:right="-720"/>
              <w:jc w:val="center"/>
              <w:rPr>
                <w:rFonts w:ascii="Arial" w:hAnsi="Arial" w:cs="Arial"/>
                <w:sz w:val="20"/>
                <w:szCs w:val="20"/>
                <w:u w:color="0000FF"/>
              </w:rPr>
            </w:pPr>
          </w:p>
        </w:tc>
        <w:tc>
          <w:tcPr>
            <w:tcW w:w="81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E7ECA31" w14:textId="77777777" w:rsidR="00C74B5E" w:rsidRDefault="00C74B5E" w:rsidP="00C74B5E">
            <w:pPr>
              <w:autoSpaceDE w:val="0"/>
              <w:autoSpaceDN w:val="0"/>
              <w:adjustRightInd w:val="0"/>
              <w:spacing w:before="120"/>
              <w:ind w:right="-720"/>
              <w:rPr>
                <w:rFonts w:ascii="Arial" w:hAnsi="Arial" w:cs="Arial"/>
                <w:sz w:val="20"/>
                <w:szCs w:val="20"/>
                <w:u w:color="0000FF"/>
              </w:rPr>
            </w:pPr>
            <w:r>
              <w:rPr>
                <w:rFonts w:ascii="Arial" w:hAnsi="Arial" w:cs="Arial"/>
                <w:sz w:val="20"/>
                <w:szCs w:val="20"/>
                <w:u w:color="0000FF"/>
              </w:rPr>
              <w:t>Date:</w:t>
            </w:r>
          </w:p>
        </w:tc>
        <w:tc>
          <w:tcPr>
            <w:tcW w:w="1980" w:type="dxa"/>
            <w:tcBorders>
              <w:top w:val="single" w:sz="8" w:space="0" w:color="BFBFBF"/>
              <w:left w:val="single" w:sz="8" w:space="0" w:color="BFBFBF"/>
              <w:bottom w:val="single" w:sz="4" w:space="0" w:color="BFBFBF"/>
              <w:right w:val="single" w:sz="8" w:space="0" w:color="BFBFBF"/>
            </w:tcBorders>
            <w:tcMar>
              <w:top w:w="100" w:type="nil"/>
              <w:right w:w="100" w:type="nil"/>
            </w:tcMar>
          </w:tcPr>
          <w:p w14:paraId="411FA433" w14:textId="4998EBB6" w:rsidR="00C74B5E" w:rsidRDefault="00C74B5E" w:rsidP="00C74B5E">
            <w:pPr>
              <w:autoSpaceDE w:val="0"/>
              <w:autoSpaceDN w:val="0"/>
              <w:adjustRightInd w:val="0"/>
              <w:spacing w:before="120"/>
              <w:ind w:right="-720"/>
              <w:rPr>
                <w:rFonts w:ascii="Arial" w:hAnsi="Arial" w:cs="Arial"/>
                <w:sz w:val="20"/>
                <w:szCs w:val="20"/>
                <w:u w:color="0000FF"/>
              </w:rPr>
            </w:pPr>
          </w:p>
        </w:tc>
      </w:tr>
    </w:tbl>
    <w:p w14:paraId="55C4F67A" w14:textId="77777777" w:rsidR="00C74B5E" w:rsidRDefault="00C74B5E" w:rsidP="00C74B5E">
      <w:pPr>
        <w:autoSpaceDE w:val="0"/>
        <w:autoSpaceDN w:val="0"/>
        <w:adjustRightInd w:val="0"/>
        <w:ind w:right="-720"/>
        <w:rPr>
          <w:rFonts w:ascii="Times New Roman" w:hAnsi="Times New Roman" w:cs="Times New Roman"/>
          <w:sz w:val="20"/>
          <w:szCs w:val="20"/>
          <w:u w:color="0000FF"/>
        </w:rPr>
      </w:pPr>
    </w:p>
    <w:p w14:paraId="74319752" w14:textId="13AE5642" w:rsidR="00E41131" w:rsidRPr="00C74B5E" w:rsidRDefault="00E41131" w:rsidP="00C74B5E"/>
    <w:sectPr w:rsidR="00E41131" w:rsidRPr="00C74B5E" w:rsidSect="00CC68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5E"/>
    <w:rsid w:val="001630EB"/>
    <w:rsid w:val="004834FF"/>
    <w:rsid w:val="005F7FB6"/>
    <w:rsid w:val="00612C58"/>
    <w:rsid w:val="00764589"/>
    <w:rsid w:val="00842BC5"/>
    <w:rsid w:val="00BF0329"/>
    <w:rsid w:val="00C74B5E"/>
    <w:rsid w:val="00CF716B"/>
    <w:rsid w:val="00D30510"/>
    <w:rsid w:val="00E41131"/>
    <w:rsid w:val="00EB16D2"/>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08C7"/>
  <w15:chartTrackingRefBased/>
  <w15:docId w15:val="{5FE97684-9443-FF4D-8167-83053CDF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Ray, Wendy</cp:lastModifiedBy>
  <cp:revision>2</cp:revision>
  <dcterms:created xsi:type="dcterms:W3CDTF">2020-01-23T18:06:00Z</dcterms:created>
  <dcterms:modified xsi:type="dcterms:W3CDTF">2020-01-23T18:06:00Z</dcterms:modified>
</cp:coreProperties>
</file>